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3B2" w:rsidRDefault="005D43B2">
      <w:pPr>
        <w:pStyle w:val="Heading1"/>
        <w:jc w:val="center"/>
        <w:rPr>
          <w:sz w:val="28"/>
        </w:rPr>
      </w:pPr>
      <w:r>
        <w:rPr>
          <w:sz w:val="28"/>
        </w:rPr>
        <w:t xml:space="preserve">All </w:t>
      </w:r>
      <w:r w:rsidR="004F770E">
        <w:rPr>
          <w:sz w:val="28"/>
        </w:rPr>
        <w:t>planning a</w:t>
      </w:r>
      <w:r>
        <w:rPr>
          <w:sz w:val="28"/>
        </w:rPr>
        <w:t>pplications objected t</w:t>
      </w:r>
      <w:r w:rsidR="004F770E">
        <w:rPr>
          <w:sz w:val="28"/>
        </w:rPr>
        <w:t>o by the Environment Agency on flood risk g</w:t>
      </w:r>
      <w:r>
        <w:rPr>
          <w:sz w:val="28"/>
        </w:rPr>
        <w:t xml:space="preserve">rounds between </w:t>
      </w:r>
      <w:r w:rsidR="00CC2E5E">
        <w:rPr>
          <w:sz w:val="28"/>
        </w:rPr>
        <w:t>01/04/201</w:t>
      </w:r>
      <w:r w:rsidR="00524F4F">
        <w:rPr>
          <w:sz w:val="28"/>
        </w:rPr>
        <w:t>2</w:t>
      </w:r>
      <w:r w:rsidR="00CC2E5E">
        <w:rPr>
          <w:sz w:val="28"/>
        </w:rPr>
        <w:t xml:space="preserve"> and 31/03/201</w:t>
      </w:r>
      <w:r w:rsidR="00524F4F">
        <w:rPr>
          <w:sz w:val="28"/>
        </w:rPr>
        <w:t>3</w:t>
      </w:r>
      <w:r w:rsidR="00CC2E5E">
        <w:rPr>
          <w:sz w:val="28"/>
        </w:rPr>
        <w:t xml:space="preserve"> </w:t>
      </w:r>
      <w:r>
        <w:rPr>
          <w:sz w:val="28"/>
        </w:rPr>
        <w:t xml:space="preserve">in </w:t>
      </w:r>
      <w:r w:rsidR="00433932">
        <w:rPr>
          <w:sz w:val="28"/>
        </w:rPr>
        <w:t>England</w:t>
      </w:r>
    </w:p>
    <w:p w:rsidR="005D43B2" w:rsidRDefault="005D43B2">
      <w:pPr>
        <w:pStyle w:val="Header"/>
        <w:tabs>
          <w:tab w:val="clear" w:pos="4153"/>
          <w:tab w:val="clear" w:pos="8306"/>
        </w:tabs>
      </w:pPr>
    </w:p>
    <w:p w:rsidR="005D43B2" w:rsidRDefault="005D43B2">
      <w:pPr>
        <w:rPr>
          <w:rFonts w:ascii="Arial" w:hAnsi="Arial"/>
        </w:rPr>
      </w:pPr>
      <w:r>
        <w:rPr>
          <w:rFonts w:ascii="Arial" w:hAnsi="Arial"/>
          <w:snapToGrid w:val="0"/>
          <w:lang w:eastAsia="en-US"/>
        </w:rPr>
        <w:t xml:space="preserve">We have provided below a list of the objections lodged on Flood Risk Grounds to assist Local Authorities who are </w:t>
      </w:r>
      <w:r w:rsidR="00390FFA">
        <w:rPr>
          <w:rFonts w:ascii="Arial" w:hAnsi="Arial"/>
          <w:snapToGrid w:val="0"/>
          <w:lang w:eastAsia="en-US"/>
        </w:rPr>
        <w:t>completing</w:t>
      </w:r>
      <w:r>
        <w:rPr>
          <w:rFonts w:ascii="Arial" w:hAnsi="Arial"/>
          <w:snapToGrid w:val="0"/>
          <w:lang w:eastAsia="en-US"/>
        </w:rPr>
        <w:t xml:space="preserve"> their annual monitoring reports.  The list is designed to be as inclusive as possible and produced yearly. It is not updated to take account of any additional comments/consultation responses after the initial objection as the Local Authority records are more complete than ours – it provides a starting point for Local Planning Authorities to check their own records.</w:t>
      </w:r>
    </w:p>
    <w:p w:rsidR="005D43B2" w:rsidRDefault="005D43B2">
      <w:pPr>
        <w:rPr>
          <w:rFonts w:ascii="Arial" w:hAnsi="Arial"/>
        </w:rPr>
      </w:pPr>
    </w:p>
    <w:p w:rsidR="005D43B2" w:rsidRDefault="005D43B2">
      <w:pPr>
        <w:rPr>
          <w:rFonts w:ascii="Arial" w:hAnsi="Arial"/>
        </w:rPr>
      </w:pPr>
      <w:r>
        <w:rPr>
          <w:rFonts w:ascii="Arial" w:hAnsi="Arial"/>
        </w:rPr>
        <w:t>The “Reason for Objection” referred to in this document are:</w:t>
      </w:r>
    </w:p>
    <w:p w:rsidR="00477195" w:rsidRDefault="00477195">
      <w:pPr>
        <w:rPr>
          <w:rFonts w:ascii="Arial" w:hAnsi="Arial"/>
        </w:rPr>
      </w:pPr>
    </w:p>
    <w:tbl>
      <w:tblPr>
        <w:tblW w:w="15323" w:type="dxa"/>
        <w:tblInd w:w="94" w:type="dxa"/>
        <w:tblLook w:val="0000" w:firstRow="0" w:lastRow="0" w:firstColumn="0" w:lastColumn="0" w:noHBand="0" w:noVBand="0"/>
      </w:tblPr>
      <w:tblGrid>
        <w:gridCol w:w="4267"/>
        <w:gridCol w:w="11056"/>
      </w:tblGrid>
      <w:tr w:rsidR="00477195" w:rsidRPr="00477195" w:rsidTr="00477195">
        <w:trPr>
          <w:trHeight w:val="315"/>
        </w:trPr>
        <w:tc>
          <w:tcPr>
            <w:tcW w:w="4267" w:type="dxa"/>
            <w:tcBorders>
              <w:top w:val="single" w:sz="8" w:space="0" w:color="auto"/>
              <w:left w:val="single" w:sz="8" w:space="0" w:color="auto"/>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bookmarkStart w:id="0" w:name="RANGE!B1:C1"/>
            <w:r w:rsidRPr="00477195">
              <w:rPr>
                <w:rFonts w:ascii="Arial" w:hAnsi="Arial" w:cs="Arial"/>
                <w:color w:val="000000"/>
                <w:sz w:val="20"/>
              </w:rPr>
              <w:t>Adverse Impact on Surface Water Run-Off</w:t>
            </w:r>
            <w:bookmarkEnd w:id="0"/>
          </w:p>
        </w:tc>
        <w:tc>
          <w:tcPr>
            <w:tcW w:w="11056" w:type="dxa"/>
            <w:tcBorders>
              <w:top w:val="single" w:sz="8" w:space="0" w:color="auto"/>
              <w:left w:val="nil"/>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If the quantity surface water run-off from the site is likely to be changed for the worse we use this objection</w:t>
            </w:r>
          </w:p>
        </w:tc>
      </w:tr>
      <w:tr w:rsidR="00477195" w:rsidRPr="00477195" w:rsidTr="00477195">
        <w:trPr>
          <w:trHeight w:val="315"/>
        </w:trPr>
        <w:tc>
          <w:tcPr>
            <w:tcW w:w="4267" w:type="dxa"/>
            <w:tcBorders>
              <w:top w:val="nil"/>
              <w:left w:val="single" w:sz="8" w:space="0" w:color="auto"/>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proofErr w:type="spellStart"/>
            <w:r w:rsidRPr="00477195">
              <w:rPr>
                <w:rFonts w:ascii="Arial" w:hAnsi="Arial" w:cs="Arial"/>
                <w:color w:val="000000"/>
                <w:sz w:val="20"/>
              </w:rPr>
              <w:t>Culverting</w:t>
            </w:r>
            <w:proofErr w:type="spellEnd"/>
            <w:r w:rsidRPr="00477195">
              <w:rPr>
                <w:rFonts w:ascii="Arial" w:hAnsi="Arial" w:cs="Arial"/>
                <w:color w:val="000000"/>
                <w:sz w:val="20"/>
              </w:rPr>
              <w:t xml:space="preserve"> (Flood Risk)</w:t>
            </w:r>
          </w:p>
        </w:tc>
        <w:tc>
          <w:tcPr>
            <w:tcW w:w="11056" w:type="dxa"/>
            <w:tcBorders>
              <w:top w:val="nil"/>
              <w:left w:val="nil"/>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Culverts can back up flows in a watercourse in times of flood. We use this objection if this is an issue on the site</w:t>
            </w:r>
          </w:p>
        </w:tc>
      </w:tr>
      <w:tr w:rsidR="00477195" w:rsidRPr="00477195" w:rsidTr="00477195">
        <w:trPr>
          <w:trHeight w:val="315"/>
        </w:trPr>
        <w:tc>
          <w:tcPr>
            <w:tcW w:w="4267" w:type="dxa"/>
            <w:tcBorders>
              <w:top w:val="nil"/>
              <w:left w:val="single" w:sz="8" w:space="0" w:color="auto"/>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Insufficient Info - Flood Risk</w:t>
            </w:r>
          </w:p>
        </w:tc>
        <w:tc>
          <w:tcPr>
            <w:tcW w:w="11056" w:type="dxa"/>
            <w:tcBorders>
              <w:top w:val="nil"/>
              <w:left w:val="nil"/>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We use this when we do not have enough information to assess the risk properly</w:t>
            </w:r>
          </w:p>
        </w:tc>
      </w:tr>
      <w:tr w:rsidR="00477195" w:rsidRPr="00477195" w:rsidTr="00477195">
        <w:trPr>
          <w:trHeight w:val="315"/>
        </w:trPr>
        <w:tc>
          <w:tcPr>
            <w:tcW w:w="4267" w:type="dxa"/>
            <w:tcBorders>
              <w:top w:val="nil"/>
              <w:left w:val="single" w:sz="8" w:space="0" w:color="auto"/>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Loss of access to the development</w:t>
            </w:r>
          </w:p>
        </w:tc>
        <w:tc>
          <w:tcPr>
            <w:tcW w:w="11056" w:type="dxa"/>
            <w:tcBorders>
              <w:top w:val="nil"/>
              <w:left w:val="nil"/>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We use this objection when the Environment Agency needs access to the development site to undertake our statutory duties and believe this access is threatened</w:t>
            </w:r>
          </w:p>
        </w:tc>
      </w:tr>
      <w:tr w:rsidR="00477195" w:rsidRPr="00477195" w:rsidTr="00477195">
        <w:trPr>
          <w:trHeight w:val="315"/>
        </w:trPr>
        <w:tc>
          <w:tcPr>
            <w:tcW w:w="4267" w:type="dxa"/>
            <w:tcBorders>
              <w:top w:val="nil"/>
              <w:left w:val="single" w:sz="8" w:space="0" w:color="auto"/>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Loss of Flood Storage</w:t>
            </w:r>
          </w:p>
        </w:tc>
        <w:tc>
          <w:tcPr>
            <w:tcW w:w="11056" w:type="dxa"/>
            <w:tcBorders>
              <w:top w:val="nil"/>
              <w:left w:val="nil"/>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We use this objection when the development is likely to push flood waters elsewhere</w:t>
            </w:r>
          </w:p>
        </w:tc>
      </w:tr>
      <w:tr w:rsidR="00477195" w:rsidRPr="00477195" w:rsidTr="00477195">
        <w:trPr>
          <w:trHeight w:val="315"/>
        </w:trPr>
        <w:tc>
          <w:tcPr>
            <w:tcW w:w="4267" w:type="dxa"/>
            <w:tcBorders>
              <w:top w:val="nil"/>
              <w:left w:val="single" w:sz="8" w:space="0" w:color="auto"/>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Loss/Restricted Access to Watercourse</w:t>
            </w:r>
          </w:p>
        </w:tc>
        <w:tc>
          <w:tcPr>
            <w:tcW w:w="11056" w:type="dxa"/>
            <w:tcBorders>
              <w:top w:val="nil"/>
              <w:left w:val="nil"/>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The Environment Agency has statutory duties to maintain some watercourses. We use this objection if the access to the watercourse to undertake these duties is threatened by a development</w:t>
            </w:r>
          </w:p>
        </w:tc>
      </w:tr>
      <w:tr w:rsidR="00477195" w:rsidRPr="00477195" w:rsidTr="00477195">
        <w:trPr>
          <w:trHeight w:val="315"/>
        </w:trPr>
        <w:tc>
          <w:tcPr>
            <w:tcW w:w="4267" w:type="dxa"/>
            <w:tcBorders>
              <w:top w:val="nil"/>
              <w:left w:val="single" w:sz="8" w:space="0" w:color="auto"/>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No Dry Access</w:t>
            </w:r>
          </w:p>
        </w:tc>
        <w:tc>
          <w:tcPr>
            <w:tcW w:w="11056" w:type="dxa"/>
            <w:tcBorders>
              <w:top w:val="nil"/>
              <w:left w:val="nil"/>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It is important to get access to buildings at all times in case of emergency, and we use this objection where there is no way to do this</w:t>
            </w:r>
          </w:p>
        </w:tc>
      </w:tr>
      <w:tr w:rsidR="00477195" w:rsidRPr="00477195" w:rsidTr="00477195">
        <w:trPr>
          <w:trHeight w:val="315"/>
        </w:trPr>
        <w:tc>
          <w:tcPr>
            <w:tcW w:w="4267" w:type="dxa"/>
            <w:tcBorders>
              <w:top w:val="nil"/>
              <w:left w:val="single" w:sz="8" w:space="0" w:color="auto"/>
              <w:bottom w:val="single" w:sz="8" w:space="0" w:color="auto"/>
              <w:right w:val="single" w:sz="8" w:space="0" w:color="auto"/>
            </w:tcBorders>
            <w:shd w:val="clear" w:color="auto" w:fill="auto"/>
          </w:tcPr>
          <w:p w:rsidR="00477195" w:rsidRDefault="00477195" w:rsidP="00477195">
            <w:pPr>
              <w:rPr>
                <w:rFonts w:ascii="Arial" w:hAnsi="Arial" w:cs="Arial"/>
                <w:color w:val="000000"/>
                <w:sz w:val="20"/>
              </w:rPr>
            </w:pPr>
            <w:r>
              <w:rPr>
                <w:rFonts w:ascii="Arial" w:hAnsi="Arial" w:cs="Arial"/>
                <w:color w:val="000000"/>
                <w:sz w:val="20"/>
              </w:rPr>
              <w:t>Part C of Exception Test not passed</w:t>
            </w:r>
          </w:p>
          <w:p w:rsidR="00AE09DD" w:rsidRPr="00477195" w:rsidRDefault="00AE09DD" w:rsidP="00477195">
            <w:pPr>
              <w:rPr>
                <w:rFonts w:ascii="Arial" w:hAnsi="Arial" w:cs="Arial"/>
                <w:color w:val="000000"/>
                <w:sz w:val="20"/>
              </w:rPr>
            </w:pPr>
          </w:p>
        </w:tc>
        <w:tc>
          <w:tcPr>
            <w:tcW w:w="11056" w:type="dxa"/>
            <w:tcBorders>
              <w:top w:val="nil"/>
              <w:left w:val="nil"/>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PPS25 (Planning Policy Statement 25)</w:t>
            </w:r>
            <w:r>
              <w:rPr>
                <w:rFonts w:ascii="Arial" w:hAnsi="Arial" w:cs="Arial"/>
                <w:color w:val="000000"/>
                <w:sz w:val="20"/>
              </w:rPr>
              <w:t xml:space="preserve"> includes an exception test which suggests development should be permitted in certain cases despite the flood risk. We use this exception when we believe those cases where Part C has not been demonstrated</w:t>
            </w:r>
          </w:p>
        </w:tc>
      </w:tr>
      <w:tr w:rsidR="00477195" w:rsidRPr="00477195" w:rsidTr="00477195">
        <w:trPr>
          <w:trHeight w:val="315"/>
        </w:trPr>
        <w:tc>
          <w:tcPr>
            <w:tcW w:w="4267" w:type="dxa"/>
            <w:tcBorders>
              <w:top w:val="nil"/>
              <w:left w:val="single" w:sz="8" w:space="0" w:color="auto"/>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PPG25/TAN15 - Request for FRA/FCA</w:t>
            </w:r>
          </w:p>
        </w:tc>
        <w:tc>
          <w:tcPr>
            <w:tcW w:w="11056" w:type="dxa"/>
            <w:tcBorders>
              <w:top w:val="nil"/>
              <w:left w:val="nil"/>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PPS2</w:t>
            </w:r>
            <w:r>
              <w:rPr>
                <w:rFonts w:ascii="Arial" w:hAnsi="Arial" w:cs="Arial"/>
                <w:color w:val="000000"/>
                <w:sz w:val="20"/>
              </w:rPr>
              <w:t>5</w:t>
            </w:r>
            <w:r w:rsidRPr="00477195">
              <w:rPr>
                <w:rFonts w:ascii="Arial" w:hAnsi="Arial" w:cs="Arial"/>
                <w:color w:val="000000"/>
                <w:sz w:val="20"/>
              </w:rPr>
              <w:t xml:space="preserve"> applies in </w:t>
            </w:r>
            <w:smartTag w:uri="urn:schemas-microsoft-com:office:smarttags" w:element="country-region">
              <w:r w:rsidRPr="00477195">
                <w:rPr>
                  <w:rFonts w:ascii="Arial" w:hAnsi="Arial" w:cs="Arial"/>
                  <w:color w:val="000000"/>
                  <w:sz w:val="20"/>
                </w:rPr>
                <w:t>England</w:t>
              </w:r>
            </w:smartTag>
            <w:r w:rsidRPr="00477195">
              <w:rPr>
                <w:rFonts w:ascii="Arial" w:hAnsi="Arial" w:cs="Arial"/>
                <w:color w:val="000000"/>
                <w:sz w:val="20"/>
              </w:rPr>
              <w:t xml:space="preserve"> and TAN15 (Technical Advice Note 15) applies in </w:t>
            </w:r>
            <w:smartTag w:uri="urn:schemas-microsoft-com:office:smarttags" w:element="place">
              <w:smartTag w:uri="urn:schemas-microsoft-com:office:smarttags" w:element="country-region">
                <w:r w:rsidRPr="00477195">
                  <w:rPr>
                    <w:rFonts w:ascii="Arial" w:hAnsi="Arial" w:cs="Arial"/>
                    <w:color w:val="000000"/>
                    <w:sz w:val="20"/>
                  </w:rPr>
                  <w:t>Wales</w:t>
                </w:r>
              </w:smartTag>
            </w:smartTag>
            <w:r w:rsidRPr="00477195">
              <w:rPr>
                <w:rFonts w:ascii="Arial" w:hAnsi="Arial" w:cs="Arial"/>
                <w:color w:val="000000"/>
                <w:sz w:val="20"/>
              </w:rPr>
              <w:t xml:space="preserve">. They require a Flood Risk Assessment, or Flood Consequence Assessment in </w:t>
            </w:r>
            <w:smartTag w:uri="urn:schemas-microsoft-com:office:smarttags" w:element="place">
              <w:smartTag w:uri="urn:schemas-microsoft-com:office:smarttags" w:element="country-region">
                <w:r w:rsidRPr="00477195">
                  <w:rPr>
                    <w:rFonts w:ascii="Arial" w:hAnsi="Arial" w:cs="Arial"/>
                    <w:color w:val="000000"/>
                    <w:sz w:val="20"/>
                  </w:rPr>
                  <w:t>Wales</w:t>
                </w:r>
              </w:smartTag>
            </w:smartTag>
            <w:r w:rsidRPr="00477195">
              <w:rPr>
                <w:rFonts w:ascii="Arial" w:hAnsi="Arial" w:cs="Arial"/>
                <w:color w:val="000000"/>
                <w:sz w:val="20"/>
              </w:rPr>
              <w:t>, for a development before planning permission is granted. If this has not been prov</w:t>
            </w:r>
            <w:r w:rsidR="00A824BC">
              <w:rPr>
                <w:rFonts w:ascii="Arial" w:hAnsi="Arial" w:cs="Arial"/>
                <w:color w:val="000000"/>
                <w:sz w:val="20"/>
              </w:rPr>
              <w:t>ided then we use this objection</w:t>
            </w:r>
          </w:p>
        </w:tc>
      </w:tr>
      <w:tr w:rsidR="00477195" w:rsidRPr="00477195" w:rsidTr="00477195">
        <w:trPr>
          <w:trHeight w:val="315"/>
        </w:trPr>
        <w:tc>
          <w:tcPr>
            <w:tcW w:w="4267" w:type="dxa"/>
            <w:tcBorders>
              <w:top w:val="nil"/>
              <w:left w:val="single" w:sz="8" w:space="0" w:color="auto"/>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Reduction in flood risk not incorporated in FRA</w:t>
            </w:r>
          </w:p>
        </w:tc>
        <w:tc>
          <w:tcPr>
            <w:tcW w:w="11056" w:type="dxa"/>
            <w:tcBorders>
              <w:top w:val="nil"/>
              <w:left w:val="nil"/>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 </w:t>
            </w:r>
            <w:r w:rsidR="00A824BC">
              <w:rPr>
                <w:rFonts w:ascii="Arial" w:hAnsi="Arial" w:cs="Arial"/>
                <w:color w:val="000000"/>
                <w:sz w:val="20"/>
              </w:rPr>
              <w:t>PPS25 requires the FRA to demonstrate a reduction in flood risk, and we use this objection when that is not the case</w:t>
            </w:r>
          </w:p>
        </w:tc>
      </w:tr>
      <w:tr w:rsidR="00EA7211" w:rsidRPr="00477195" w:rsidTr="00EA7211">
        <w:trPr>
          <w:trHeight w:val="315"/>
        </w:trPr>
        <w:tc>
          <w:tcPr>
            <w:tcW w:w="4267" w:type="dxa"/>
            <w:tcBorders>
              <w:top w:val="nil"/>
              <w:left w:val="single" w:sz="8" w:space="0" w:color="auto"/>
              <w:bottom w:val="single" w:sz="8" w:space="0" w:color="auto"/>
              <w:right w:val="single" w:sz="8" w:space="0" w:color="auto"/>
            </w:tcBorders>
            <w:shd w:val="clear" w:color="auto" w:fill="auto"/>
          </w:tcPr>
          <w:p w:rsidR="00EA7211" w:rsidRPr="00477195" w:rsidRDefault="00EA7211" w:rsidP="00EA7211">
            <w:pPr>
              <w:rPr>
                <w:rFonts w:ascii="Arial" w:hAnsi="Arial" w:cs="Arial"/>
                <w:color w:val="000000"/>
                <w:sz w:val="20"/>
              </w:rPr>
            </w:pPr>
            <w:r w:rsidRPr="00477195">
              <w:rPr>
                <w:rFonts w:ascii="Arial" w:hAnsi="Arial" w:cs="Arial"/>
                <w:color w:val="000000"/>
                <w:sz w:val="20"/>
              </w:rPr>
              <w:t>Risk to Flood Defences</w:t>
            </w:r>
          </w:p>
        </w:tc>
        <w:tc>
          <w:tcPr>
            <w:tcW w:w="11056" w:type="dxa"/>
            <w:tcBorders>
              <w:top w:val="nil"/>
              <w:left w:val="nil"/>
              <w:bottom w:val="single" w:sz="8" w:space="0" w:color="auto"/>
              <w:right w:val="single" w:sz="8" w:space="0" w:color="auto"/>
            </w:tcBorders>
            <w:shd w:val="clear" w:color="auto" w:fill="auto"/>
          </w:tcPr>
          <w:p w:rsidR="00EA7211" w:rsidRPr="00477195" w:rsidRDefault="00EA7211" w:rsidP="00EA7211">
            <w:pPr>
              <w:rPr>
                <w:rFonts w:ascii="Arial" w:hAnsi="Arial" w:cs="Arial"/>
                <w:color w:val="000000"/>
                <w:sz w:val="20"/>
              </w:rPr>
            </w:pPr>
            <w:r w:rsidRPr="00477195">
              <w:rPr>
                <w:rFonts w:ascii="Arial" w:hAnsi="Arial" w:cs="Arial"/>
                <w:color w:val="000000"/>
                <w:sz w:val="20"/>
              </w:rPr>
              <w:t>We use this objection when existing flood defences may be compromised by the development</w:t>
            </w:r>
          </w:p>
        </w:tc>
      </w:tr>
      <w:tr w:rsidR="00477195" w:rsidRPr="00477195" w:rsidTr="00477195">
        <w:trPr>
          <w:trHeight w:val="315"/>
        </w:trPr>
        <w:tc>
          <w:tcPr>
            <w:tcW w:w="4267" w:type="dxa"/>
            <w:tcBorders>
              <w:top w:val="nil"/>
              <w:left w:val="single" w:sz="8" w:space="0" w:color="auto"/>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Risk to the Development</w:t>
            </w:r>
          </w:p>
        </w:tc>
        <w:tc>
          <w:tcPr>
            <w:tcW w:w="11056" w:type="dxa"/>
            <w:tcBorders>
              <w:top w:val="nil"/>
              <w:left w:val="nil"/>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Generic objections used to indicate that the site is at risk of being inundated with flood water</w:t>
            </w:r>
          </w:p>
        </w:tc>
      </w:tr>
      <w:tr w:rsidR="00477195" w:rsidRPr="00477195" w:rsidTr="00477195">
        <w:trPr>
          <w:trHeight w:val="315"/>
        </w:trPr>
        <w:tc>
          <w:tcPr>
            <w:tcW w:w="4267" w:type="dxa"/>
            <w:tcBorders>
              <w:top w:val="nil"/>
              <w:left w:val="single" w:sz="8" w:space="0" w:color="auto"/>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Sequential Test not adequately demonstrated</w:t>
            </w:r>
            <w:r w:rsidR="00A824BC">
              <w:rPr>
                <w:rFonts w:ascii="Arial" w:hAnsi="Arial" w:cs="Arial"/>
                <w:color w:val="000000"/>
                <w:sz w:val="20"/>
              </w:rPr>
              <w:t xml:space="preserve"> and </w:t>
            </w:r>
            <w:r w:rsidR="00A824BC" w:rsidRPr="00477195">
              <w:rPr>
                <w:rFonts w:ascii="Arial" w:hAnsi="Arial" w:cs="Arial"/>
                <w:color w:val="000000"/>
                <w:sz w:val="20"/>
              </w:rPr>
              <w:t>Sequential Test: Vulnerability not appropriate to Flood Zone</w:t>
            </w:r>
          </w:p>
        </w:tc>
        <w:tc>
          <w:tcPr>
            <w:tcW w:w="11056" w:type="dxa"/>
            <w:tcBorders>
              <w:top w:val="nil"/>
              <w:left w:val="nil"/>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 </w:t>
            </w:r>
            <w:r w:rsidR="00A824BC">
              <w:rPr>
                <w:rFonts w:ascii="Arial" w:hAnsi="Arial" w:cs="Arial"/>
                <w:color w:val="000000"/>
                <w:sz w:val="20"/>
              </w:rPr>
              <w:t>PPS25 uses the concept of a sequential test which looks at sites of increasing flood risk sequentially, and steers development to the least risky sites. We use these objections when the test has not been applied appropriately.</w:t>
            </w:r>
          </w:p>
        </w:tc>
      </w:tr>
      <w:tr w:rsidR="00477195" w:rsidRPr="00477195" w:rsidTr="00477195">
        <w:trPr>
          <w:trHeight w:val="315"/>
        </w:trPr>
        <w:tc>
          <w:tcPr>
            <w:tcW w:w="4267" w:type="dxa"/>
            <w:tcBorders>
              <w:top w:val="nil"/>
              <w:left w:val="single" w:sz="8" w:space="0" w:color="auto"/>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Site Liable to Erosion</w:t>
            </w:r>
          </w:p>
        </w:tc>
        <w:tc>
          <w:tcPr>
            <w:tcW w:w="11056" w:type="dxa"/>
            <w:tcBorders>
              <w:top w:val="nil"/>
              <w:left w:val="nil"/>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If the site is likely to erode then we use this objection</w:t>
            </w:r>
          </w:p>
        </w:tc>
      </w:tr>
      <w:tr w:rsidR="00477195" w:rsidRPr="00477195" w:rsidTr="00477195">
        <w:trPr>
          <w:trHeight w:val="315"/>
        </w:trPr>
        <w:tc>
          <w:tcPr>
            <w:tcW w:w="4267" w:type="dxa"/>
            <w:tcBorders>
              <w:top w:val="nil"/>
              <w:left w:val="single" w:sz="8" w:space="0" w:color="auto"/>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Unsatisfactory FRA/FCA Submitted</w:t>
            </w:r>
          </w:p>
        </w:tc>
        <w:tc>
          <w:tcPr>
            <w:tcW w:w="11056" w:type="dxa"/>
            <w:tcBorders>
              <w:top w:val="nil"/>
              <w:left w:val="nil"/>
              <w:bottom w:val="single" w:sz="8" w:space="0" w:color="auto"/>
              <w:right w:val="single" w:sz="8" w:space="0" w:color="auto"/>
            </w:tcBorders>
            <w:shd w:val="clear" w:color="auto" w:fill="auto"/>
          </w:tcPr>
          <w:p w:rsidR="00477195" w:rsidRPr="00477195" w:rsidRDefault="00477195" w:rsidP="00477195">
            <w:pPr>
              <w:rPr>
                <w:rFonts w:ascii="Arial" w:hAnsi="Arial" w:cs="Arial"/>
                <w:color w:val="000000"/>
                <w:sz w:val="20"/>
              </w:rPr>
            </w:pPr>
            <w:r w:rsidRPr="00477195">
              <w:rPr>
                <w:rFonts w:ascii="Arial" w:hAnsi="Arial" w:cs="Arial"/>
                <w:color w:val="000000"/>
                <w:sz w:val="20"/>
              </w:rPr>
              <w:t>We use this objection when the technical assessment of the FRA/FCA shows it to be inadequate</w:t>
            </w:r>
          </w:p>
        </w:tc>
      </w:tr>
    </w:tbl>
    <w:p w:rsidR="00465488" w:rsidRDefault="00465488">
      <w:pPr>
        <w:pStyle w:val="Header"/>
        <w:tabs>
          <w:tab w:val="clear" w:pos="4153"/>
          <w:tab w:val="clear" w:pos="8306"/>
        </w:tabs>
      </w:pPr>
    </w:p>
    <w:p w:rsidR="00477195" w:rsidRDefault="00465488">
      <w:pPr>
        <w:pStyle w:val="Header"/>
        <w:tabs>
          <w:tab w:val="clear" w:pos="4153"/>
          <w:tab w:val="clear" w:pos="8306"/>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000" w:firstRow="0" w:lastRow="0" w:firstColumn="0" w:lastColumn="0" w:noHBand="0" w:noVBand="0"/>
      </w:tblPr>
      <w:tblGrid>
        <w:gridCol w:w="572"/>
        <w:gridCol w:w="4764"/>
        <w:gridCol w:w="3026"/>
        <w:gridCol w:w="2842"/>
        <w:gridCol w:w="4321"/>
      </w:tblGrid>
      <w:tr w:rsidR="003B0825" w:rsidRPr="00A57849" w:rsidTr="00390FFA">
        <w:trPr>
          <w:trHeight w:val="340"/>
          <w:tblHeader/>
        </w:trPr>
        <w:tc>
          <w:tcPr>
            <w:tcW w:w="0" w:type="auto"/>
            <w:tcBorders>
              <w:bottom w:val="single" w:sz="4" w:space="0" w:color="auto"/>
            </w:tcBorders>
            <w:shd w:val="clear" w:color="000000" w:fill="C0C0C0"/>
            <w:vAlign w:val="center"/>
          </w:tcPr>
          <w:p w:rsidR="003B0825" w:rsidRPr="00A57849" w:rsidRDefault="003B0825" w:rsidP="003B0825">
            <w:pPr>
              <w:rPr>
                <w:rFonts w:ascii="Arial" w:hAnsi="Arial" w:cs="Arial"/>
                <w:b/>
                <w:bCs/>
                <w:color w:val="000000"/>
                <w:sz w:val="16"/>
                <w:szCs w:val="16"/>
              </w:rPr>
            </w:pPr>
            <w:r w:rsidRPr="00A57849">
              <w:rPr>
                <w:rFonts w:ascii="Arial" w:hAnsi="Arial" w:cs="Arial"/>
                <w:b/>
                <w:bCs/>
                <w:color w:val="000000"/>
                <w:sz w:val="16"/>
                <w:szCs w:val="16"/>
              </w:rPr>
              <w:lastRenderedPageBreak/>
              <w:t> </w:t>
            </w:r>
          </w:p>
        </w:tc>
        <w:tc>
          <w:tcPr>
            <w:tcW w:w="0" w:type="auto"/>
            <w:tcBorders>
              <w:bottom w:val="single" w:sz="4" w:space="0" w:color="auto"/>
            </w:tcBorders>
            <w:shd w:val="clear" w:color="000000" w:fill="C0C0C0"/>
            <w:vAlign w:val="center"/>
          </w:tcPr>
          <w:p w:rsidR="003B0825" w:rsidRPr="00A57849" w:rsidRDefault="003B0825" w:rsidP="003B0825">
            <w:pPr>
              <w:rPr>
                <w:rFonts w:ascii="Arial" w:hAnsi="Arial" w:cs="Arial"/>
                <w:b/>
                <w:bCs/>
                <w:color w:val="000000"/>
                <w:sz w:val="16"/>
                <w:szCs w:val="16"/>
              </w:rPr>
            </w:pPr>
            <w:r w:rsidRPr="00A57849">
              <w:rPr>
                <w:rFonts w:ascii="Arial" w:hAnsi="Arial" w:cs="Arial"/>
                <w:b/>
                <w:bCs/>
                <w:color w:val="000000"/>
                <w:sz w:val="16"/>
                <w:szCs w:val="16"/>
              </w:rPr>
              <w:t>Local Planning Authority (LPA)</w:t>
            </w:r>
          </w:p>
        </w:tc>
        <w:tc>
          <w:tcPr>
            <w:tcW w:w="0" w:type="auto"/>
            <w:tcBorders>
              <w:bottom w:val="single" w:sz="4" w:space="0" w:color="auto"/>
            </w:tcBorders>
            <w:shd w:val="clear" w:color="000000" w:fill="C0C0C0"/>
            <w:vAlign w:val="center"/>
          </w:tcPr>
          <w:p w:rsidR="003B0825" w:rsidRPr="00A57849" w:rsidRDefault="003B0825" w:rsidP="003B0825">
            <w:pPr>
              <w:rPr>
                <w:rFonts w:ascii="Arial" w:hAnsi="Arial" w:cs="Arial"/>
                <w:b/>
                <w:bCs/>
                <w:color w:val="000000"/>
                <w:sz w:val="16"/>
                <w:szCs w:val="16"/>
              </w:rPr>
            </w:pPr>
            <w:r w:rsidRPr="00A57849">
              <w:rPr>
                <w:rFonts w:ascii="Arial" w:hAnsi="Arial" w:cs="Arial"/>
                <w:b/>
                <w:bCs/>
                <w:color w:val="000000"/>
                <w:sz w:val="16"/>
                <w:szCs w:val="16"/>
              </w:rPr>
              <w:t>LPA Reference</w:t>
            </w:r>
          </w:p>
        </w:tc>
        <w:tc>
          <w:tcPr>
            <w:tcW w:w="0" w:type="auto"/>
            <w:tcBorders>
              <w:bottom w:val="single" w:sz="4" w:space="0" w:color="auto"/>
            </w:tcBorders>
            <w:shd w:val="clear" w:color="000000" w:fill="C0C0C0"/>
            <w:vAlign w:val="center"/>
          </w:tcPr>
          <w:p w:rsidR="003B0825" w:rsidRPr="00A57849" w:rsidRDefault="003B0825" w:rsidP="003B0825">
            <w:pPr>
              <w:rPr>
                <w:rFonts w:ascii="Arial" w:hAnsi="Arial" w:cs="Arial"/>
                <w:b/>
                <w:bCs/>
                <w:color w:val="000000"/>
                <w:sz w:val="16"/>
                <w:szCs w:val="16"/>
              </w:rPr>
            </w:pPr>
            <w:r w:rsidRPr="00A57849">
              <w:rPr>
                <w:rFonts w:ascii="Arial" w:hAnsi="Arial" w:cs="Arial"/>
                <w:b/>
                <w:bCs/>
                <w:color w:val="000000"/>
                <w:sz w:val="16"/>
                <w:szCs w:val="16"/>
              </w:rPr>
              <w:t>Nature of Proposed Development</w:t>
            </w:r>
          </w:p>
        </w:tc>
        <w:tc>
          <w:tcPr>
            <w:tcW w:w="0" w:type="auto"/>
            <w:tcBorders>
              <w:bottom w:val="single" w:sz="4" w:space="0" w:color="auto"/>
            </w:tcBorders>
            <w:shd w:val="clear" w:color="000000" w:fill="C0C0C0"/>
            <w:vAlign w:val="center"/>
          </w:tcPr>
          <w:p w:rsidR="003B0825" w:rsidRPr="00A57849" w:rsidRDefault="003B0825" w:rsidP="003B0825">
            <w:pPr>
              <w:rPr>
                <w:rFonts w:ascii="Arial" w:hAnsi="Arial" w:cs="Arial"/>
                <w:b/>
                <w:bCs/>
                <w:color w:val="000000"/>
                <w:sz w:val="16"/>
                <w:szCs w:val="16"/>
              </w:rPr>
            </w:pPr>
            <w:r w:rsidRPr="00A57849">
              <w:rPr>
                <w:rFonts w:ascii="Arial" w:hAnsi="Arial" w:cs="Arial"/>
                <w:b/>
                <w:bCs/>
                <w:color w:val="000000"/>
                <w:sz w:val="16"/>
                <w:szCs w:val="16"/>
              </w:rPr>
              <w:t>Reason For Objection</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Adur</w:t>
            </w:r>
            <w:proofErr w:type="spellEnd"/>
            <w:r w:rsidRPr="00433932">
              <w:rPr>
                <w:rFonts w:ascii="Arial" w:hAnsi="Arial" w:cs="Arial"/>
                <w:b/>
                <w:bCs/>
                <w:color w:val="000000"/>
                <w:sz w:val="16"/>
                <w:szCs w:val="16"/>
              </w:rPr>
              <w:t xml:space="preserve"> &amp; Worthing Councils</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AWDM/0004/13</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Allerdale</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2/2012/0265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w:t>
            </w:r>
            <w:bookmarkStart w:id="1" w:name="_GoBack"/>
            <w:bookmarkEnd w:id="1"/>
            <w:r w:rsidRPr="00433932">
              <w:rPr>
                <w:rFonts w:ascii="Arial" w:hAnsi="Arial" w:cs="Arial"/>
                <w:b/>
                <w:bCs/>
                <w:color w:val="000000"/>
                <w:sz w:val="16"/>
                <w:szCs w:val="16"/>
              </w:rPr>
              <w:t>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Allerdale</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2/2012/0744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Allerdale</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2/2012/0763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Allerdale</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2/2012/0837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Allerdale</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2/2012/0921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Allerdale</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2/2013/0002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Allerdale</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2/2013/0113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Alnwick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12/03228/FUL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Amber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Amber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AVA/2012/0168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Amber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AVA/2012/0361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Amber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AVA/2012/0396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Amber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AVA/2012/0768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Amber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AVA/2012/0946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Amber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AVA/2012/0965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Amber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AVA/2012/0976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Amber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AVA/2012/0989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Amber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AVA/2012/1010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Amber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AVA/2012/1026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Amber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AVA/2012/1086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Amber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AVA/2013/0049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Amber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AVA/2013/0062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Amber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AVA/2013/0199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Arun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LU/251/12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Arun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LU/57/12/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Ashfield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V/2012/0225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Ashfield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V/2012/0568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Ashford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12/01230/AS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Ashford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12/01449/AS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Aylesbury Vale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12/00409/ADC</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Aylesbury Vale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12/00534/ADP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Aylesbury Vale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12/00739/AOP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Aylesbury Vale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12/00966/APP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Aylesbury Vale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12/01467/ADP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Aylesbury Vale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12/01996/APP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Aylesbury Vale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12/02043/APP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Aylesbury Vale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12/02205/APP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Aylesbury Vale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12/02492/ADP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Babergh</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B/12/00595/OUT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Babergh</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B/12/00671/FUL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Babergh</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B/12/00688/FUL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Babergh</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B/12/00748/FUL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Babergh</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B/12/00971/FUL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Babergh</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B/12/01052/FUL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Barnsley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2012/0594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Barnsley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2012/0777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Barnsley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2012/0801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Barnsley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2013/0009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Barrow-In-Furness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B10/2012/0468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Barrow-In-Furness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BO7/2012/0362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Basildon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12/00338/FULL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Basingstoke &amp; Deane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BDB/76969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Basingstoke &amp; Deane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BDB/77341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Bassetlaw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12/01309/FUL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Bassetlaw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12/01317/OUT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Bassetlaw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13/00003/HSE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Bassetlaw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13/00131/RES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Bassetlaw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30/12/00002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Bassetlaw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55/12/00003/R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Bassetlaw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57/12/00014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Bath &amp; North East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12/02141/EFUL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Bath &amp; North East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12/02732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Bath &amp; North East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12/03036/FUL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Bath &amp; North East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12/03949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Bath &amp; North East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12/04047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Bath &amp; North East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12/04238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Bath &amp; North East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12/04252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Bath &amp; North East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12/04287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Bath &amp; North East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12/04363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Bath &amp; North East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12/04943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Bath &amp; North East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12/05279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Bath &amp; North East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12/05418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Bath &amp; North East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12/05477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Bath &amp; North East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12/05546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Bath &amp; North East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12/05547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Bath &amp; North East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Bath &amp; North East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13/00434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Bath &amp; North East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13/00701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Bedford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12/00792/EXT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Bedford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12/00848/FUL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Bedford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12/00855/FUL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Bedford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12/00886/MAO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Bedford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12/01459/FUL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Bedford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12/01625/FUL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Bedford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12/02005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Bedford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Bedford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12/02395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Bedford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Birmingham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2012/00918/PA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Birmingham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2012/02047/PA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Birmingham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2012/02168/PA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Birmingham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2012/02507/PA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Birmingham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2012/03269/PA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Birmingham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2012/05177/PA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Birmingham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2012/05409/PA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Birmingham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2012/07097/PA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Birmingham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2012/07634/PA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Birmingham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2012/08360/PA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Birmingham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2012/08398/PA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Birmingham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2013/00126/PA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Birmingham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2013/00677/PA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Blaby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Blaby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12/0703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Blaby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12/0865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Blaby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12/0952/1/OX</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Blaby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12/1009/1/OX</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Blaby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12/1023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Blaby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13/00711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Blackburn with </w:t>
            </w:r>
            <w:proofErr w:type="spellStart"/>
            <w:r w:rsidRPr="00433932">
              <w:rPr>
                <w:rFonts w:ascii="Arial" w:hAnsi="Arial" w:cs="Arial"/>
                <w:b/>
                <w:bCs/>
                <w:color w:val="000000"/>
                <w:sz w:val="16"/>
                <w:szCs w:val="16"/>
              </w:rPr>
              <w:t>Darwen</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10/12/0170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Blackburn with </w:t>
            </w:r>
            <w:proofErr w:type="spellStart"/>
            <w:r w:rsidRPr="00433932">
              <w:rPr>
                <w:rFonts w:ascii="Arial" w:hAnsi="Arial" w:cs="Arial"/>
                <w:b/>
                <w:bCs/>
                <w:color w:val="000000"/>
                <w:sz w:val="16"/>
                <w:szCs w:val="16"/>
              </w:rPr>
              <w:t>Darwen</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10/12/0536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Blackburn with </w:t>
            </w:r>
            <w:proofErr w:type="spellStart"/>
            <w:r w:rsidRPr="00433932">
              <w:rPr>
                <w:rFonts w:ascii="Arial" w:hAnsi="Arial" w:cs="Arial"/>
                <w:b/>
                <w:bCs/>
                <w:color w:val="000000"/>
                <w:sz w:val="16"/>
                <w:szCs w:val="16"/>
              </w:rPr>
              <w:t>Darwen</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10/12/0695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Blackburn with </w:t>
            </w:r>
            <w:proofErr w:type="spellStart"/>
            <w:r w:rsidRPr="00433932">
              <w:rPr>
                <w:rFonts w:ascii="Arial" w:hAnsi="Arial" w:cs="Arial"/>
                <w:b/>
                <w:bCs/>
                <w:color w:val="000000"/>
                <w:sz w:val="16"/>
                <w:szCs w:val="16"/>
              </w:rPr>
              <w:t>Darwen</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10/12/0889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Blackburn with </w:t>
            </w:r>
            <w:proofErr w:type="spellStart"/>
            <w:r w:rsidRPr="00433932">
              <w:rPr>
                <w:rFonts w:ascii="Arial" w:hAnsi="Arial" w:cs="Arial"/>
                <w:b/>
                <w:bCs/>
                <w:color w:val="000000"/>
                <w:sz w:val="16"/>
                <w:szCs w:val="16"/>
              </w:rPr>
              <w:t>Darwen</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10/12/1181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Blackburn with </w:t>
            </w:r>
            <w:proofErr w:type="spellStart"/>
            <w:r w:rsidRPr="00433932">
              <w:rPr>
                <w:rFonts w:ascii="Arial" w:hAnsi="Arial" w:cs="Arial"/>
                <w:b/>
                <w:bCs/>
                <w:color w:val="000000"/>
                <w:sz w:val="16"/>
                <w:szCs w:val="16"/>
              </w:rPr>
              <w:t>Darwen</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10/12/1190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Bolsover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12/00252/FUL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Bolsover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12/00360/FUL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Bolton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88121/12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Bolton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88299/12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Bolton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88643/12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Bolton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88713/12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Bolton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89168/12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Bolton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89214/12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Borough Of Broxbourne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07/12/0318/F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Borough Of Broxbourne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07/12/0767/F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Borough Of Broxbourne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07/12/0768/F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Borough Of Broxbourne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07/13/0065/O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Borough Of Broxbourne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07/13/0078/F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Borough Of Broxbourne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07/13/0080/F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Borough Of Broxbourne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07/13/0082/F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Borough of Poole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APP/12/00299/F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Borough of Poole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APP/12/01559/F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Borough of Poole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APP/13/00022/P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Borough Of Spelthorne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12/00592/FUL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Borough Of Spelthorne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12/01151/FUL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Borough Of Spelthorne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12/01638/FUL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Borough Of Spelthorne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13/00043/FUL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B/09/0052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B/12/0102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B/12/0126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B/12/0171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B/12/0175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B/12/0196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B/12/0209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B/12/0228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B/12/0238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B/12/0245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B/12/0269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B/12/0271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B/12/0297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B/12/0315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B/12/0360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B/12/0361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B/12/0364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B/12/0366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B/12/0384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B/12/0394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B/13/0045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B/13/0055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B/13/0081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B/13/0082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Boston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B/13/0102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Bracknell Forest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12/00300/EXT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Bracknell Forest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12/00300/EXT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Bracknell Forest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12/00593/FUL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Braintree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12/00484/FUL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Braintree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12/00815/FUL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Braintree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12/00816/FUL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Braintree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12/01620/FUL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Braintree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13/00121/FUL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Braintree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13/00157/FUL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Breckland</w:t>
            </w:r>
            <w:proofErr w:type="spellEnd"/>
            <w:r w:rsidRPr="00433932">
              <w:rPr>
                <w:rFonts w:ascii="Arial" w:hAnsi="Arial" w:cs="Arial"/>
                <w:b/>
                <w:bCs/>
                <w:color w:val="000000"/>
                <w:sz w:val="16"/>
                <w:szCs w:val="16"/>
              </w:rPr>
              <w:t xml:space="preserv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3PL/2012/0193/F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Breckland</w:t>
            </w:r>
            <w:proofErr w:type="spellEnd"/>
            <w:r w:rsidRPr="00433932">
              <w:rPr>
                <w:rFonts w:ascii="Arial" w:hAnsi="Arial" w:cs="Arial"/>
                <w:b/>
                <w:bCs/>
                <w:color w:val="000000"/>
                <w:sz w:val="16"/>
                <w:szCs w:val="16"/>
              </w:rPr>
              <w:t xml:space="preserv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3PL/2012/0748/O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Breckland</w:t>
            </w:r>
            <w:proofErr w:type="spellEnd"/>
            <w:r w:rsidRPr="00433932">
              <w:rPr>
                <w:rFonts w:ascii="Arial" w:hAnsi="Arial" w:cs="Arial"/>
                <w:b/>
                <w:bCs/>
                <w:color w:val="000000"/>
                <w:sz w:val="16"/>
                <w:szCs w:val="16"/>
              </w:rPr>
              <w:t xml:space="preserv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3PL/2012/0858/F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Breckland</w:t>
            </w:r>
            <w:proofErr w:type="spellEnd"/>
            <w:r w:rsidRPr="00433932">
              <w:rPr>
                <w:rFonts w:ascii="Arial" w:hAnsi="Arial" w:cs="Arial"/>
                <w:b/>
                <w:bCs/>
                <w:color w:val="000000"/>
                <w:sz w:val="16"/>
                <w:szCs w:val="16"/>
              </w:rPr>
              <w:t xml:space="preserv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3PL/2012/1259/F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Bristol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12/00784/F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Bristol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12/01750/F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Bristol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12/01954/F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Bristol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12/02194/P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Bristol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12/02447/P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Bristol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12/03590/F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Bristol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12/03823/F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Bristol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12/04062/F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Bristol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12/04448/F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Bristol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12/05136/F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Bristol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12/05585/F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Broadland</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20120850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Broadland</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20120910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Broadland</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20121111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Broadland</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20121385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Broadland</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20121516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Broadland</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20121587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Broadland</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20121604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Broadland</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20121638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Broadland</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20130107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Broadland</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2012/1493/D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Broadland</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2012/1644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Broads Authority</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BA/2012/0141/CU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Bromsgrove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12/0593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Bromsgrove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12/0875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Broxtowe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12/00123/OUT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Broxtowe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12/00400/</w:t>
            </w:r>
            <w:proofErr w:type="spellStart"/>
            <w:r w:rsidRPr="00433932">
              <w:rPr>
                <w:rFonts w:ascii="Arial" w:hAnsi="Arial" w:cs="Arial"/>
                <w:b/>
                <w:bCs/>
                <w:color w:val="000000"/>
                <w:sz w:val="16"/>
                <w:szCs w:val="16"/>
              </w:rPr>
              <w:t>ful</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Broxtowe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12/00415/FUL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Broxtowe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12/00585/OUT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Burnley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APP/2012/0343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Burnley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APP/2012/0512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Bury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55048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Bury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55198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Bury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55312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Bury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55683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Bury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55915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Bury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56004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Calderdale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11/00896/OUT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Calderdale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12/00091/OUT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Calderdale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12/00177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Calderdale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Calderdale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12/00566/FUL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Calderdale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12/00604/REN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Calderdale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12/00869/REN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Calderdale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Calderdale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12/01085/REN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Calderdale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Calderdale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Calderdale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12/01265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Calderdale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Calderdale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12/01398/OUT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Calderdale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12/01413/FUL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Calderdale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12/01435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Cannock Chase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CH/12/0292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Cannock Chase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CH/13/0012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Cannock Chase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CH/13/0027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Cannock Chase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CH/13/0051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Cannock Chase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CH/13/0052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Canterbury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CA//12/01187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Carlisle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Carlisle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12/0604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Carlisle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12/0670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Carlisle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12/0835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Carlisle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12/1038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Castle Point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CPT/203/12/FUL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Castle Point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CPT/241/12/FUL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Castle Point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CPT/362/12/FUL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Castle Point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CPT/521/12/FUL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Central Bedfordshire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12/00916/FUL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Central Bedfordshire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12/01796/FUL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Central Bedfordshire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CB/12/01123/OUT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Central Bedfordshire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CB/12/02740/FULL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Central Bedfordshire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CB/12/02929/FULL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Central Bedfordshire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CB/12/03161/FULL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Central Bedfordshire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CB/12/04248/FULL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Central Bedfordshire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CB/13/00468/FULL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Central Bedfordshire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CB/13/00476/FULL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Charnwood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P/11/1134/2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Charnwood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P/11/1676/2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Charnwood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P/12/1538/2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Charnwood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P/12/1571/2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Charnwood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P/12/1674/2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Charnwood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P/12/1740/2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Charnwood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P/12/1741/2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Charnwood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P/12/1773/2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Charnwood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P/12/1781/2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Charnwood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P/12/1985/2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Charnwood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P/12/2005/2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Charnwood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P/12/2075/2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Charnwood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P/12/2117/2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Charnwood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P/12/2130/2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Charnwood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P/12/2235/2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Charnwood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P/12/2359/2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Charnwood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P/12/2421/2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Charnwood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P/12/2426/2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Charnwood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P/12/2456/2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Charnwood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P/12/2491/2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Charnwood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P/12/2569/2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Charnwood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P/13/0071/2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Charnwood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P/13/0193/2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Chelmsford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12/00344/FUL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Chelmsford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12/00738/FUL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Cheltenham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12/00553/COU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Cheltenham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12/01894/COU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Cherwell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06/00967/OUT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Cherwell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12/00240/OUT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Cherwell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12/00287/F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Cherwell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12/00305/OUT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Cherwell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12/00323/F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Cherwell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12/00671/F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Cherwell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12/00734/F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Cherwell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12/00776/F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Cherwell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12/00780/F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Cherwell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12/00799/REM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Cherwell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12/00820/F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Cherwell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12/00849/F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Cherwell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12/00878/OUT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Cherwell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12/00926/OUT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Cherwell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12/01193/F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Cherwell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12/01209/F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Cherwell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12/01426/REM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Cheshire East Council (Crewe Office)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12/1381N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Cheshire East Council (Crewe Office)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12/1456N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Cheshire East Council (Crewe Office)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12/1650C</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Cheshire East Council (Crewe Office)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12/2284M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Cheshire East Council (Crewe Office)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12/3016C</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Cheshire East Council (Crewe Office)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12/3300N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Cheshire East Council (Crewe Office)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12/3746N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Cheshire East Council (Macclesfield Office)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12/1732N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Cheshire West &amp; Chester Council (</w:t>
            </w:r>
            <w:proofErr w:type="spellStart"/>
            <w:r w:rsidRPr="00433932">
              <w:rPr>
                <w:rFonts w:ascii="Arial" w:hAnsi="Arial" w:cs="Arial"/>
                <w:b/>
                <w:bCs/>
                <w:color w:val="000000"/>
                <w:sz w:val="16"/>
                <w:szCs w:val="16"/>
              </w:rPr>
              <w:t>Winsford</w:t>
            </w:r>
            <w:proofErr w:type="spellEnd"/>
            <w:r w:rsidRPr="00433932">
              <w:rPr>
                <w:rFonts w:ascii="Arial" w:hAnsi="Arial" w:cs="Arial"/>
                <w:b/>
                <w:bCs/>
                <w:color w:val="000000"/>
                <w:sz w:val="16"/>
                <w:szCs w:val="16"/>
              </w:rPr>
              <w:t xml:space="preserve"> Office)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12/00637/FUL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Cheshire West &amp; Chester Council (</w:t>
            </w:r>
            <w:proofErr w:type="spellStart"/>
            <w:r w:rsidRPr="00433932">
              <w:rPr>
                <w:rFonts w:ascii="Arial" w:hAnsi="Arial" w:cs="Arial"/>
                <w:b/>
                <w:bCs/>
                <w:color w:val="000000"/>
                <w:sz w:val="16"/>
                <w:szCs w:val="16"/>
              </w:rPr>
              <w:t>Winsford</w:t>
            </w:r>
            <w:proofErr w:type="spellEnd"/>
            <w:r w:rsidRPr="00433932">
              <w:rPr>
                <w:rFonts w:ascii="Arial" w:hAnsi="Arial" w:cs="Arial"/>
                <w:b/>
                <w:bCs/>
                <w:color w:val="000000"/>
                <w:sz w:val="16"/>
                <w:szCs w:val="16"/>
              </w:rPr>
              <w:t xml:space="preserve"> Office)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12/01277/OUT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Cheshire West &amp; Chester Council (</w:t>
            </w:r>
            <w:proofErr w:type="spellStart"/>
            <w:r w:rsidRPr="00433932">
              <w:rPr>
                <w:rFonts w:ascii="Arial" w:hAnsi="Arial" w:cs="Arial"/>
                <w:b/>
                <w:bCs/>
                <w:color w:val="000000"/>
                <w:sz w:val="16"/>
                <w:szCs w:val="16"/>
              </w:rPr>
              <w:t>Winsford</w:t>
            </w:r>
            <w:proofErr w:type="spellEnd"/>
            <w:r w:rsidRPr="00433932">
              <w:rPr>
                <w:rFonts w:ascii="Arial" w:hAnsi="Arial" w:cs="Arial"/>
                <w:b/>
                <w:bCs/>
                <w:color w:val="000000"/>
                <w:sz w:val="16"/>
                <w:szCs w:val="16"/>
              </w:rPr>
              <w:t xml:space="preserve"> Office)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12/03246/FUL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Cheshire West &amp; Chester Council (</w:t>
            </w:r>
            <w:proofErr w:type="spellStart"/>
            <w:r w:rsidRPr="00433932">
              <w:rPr>
                <w:rFonts w:ascii="Arial" w:hAnsi="Arial" w:cs="Arial"/>
                <w:b/>
                <w:bCs/>
                <w:color w:val="000000"/>
                <w:sz w:val="16"/>
                <w:szCs w:val="16"/>
              </w:rPr>
              <w:t>Winsford</w:t>
            </w:r>
            <w:proofErr w:type="spellEnd"/>
            <w:r w:rsidRPr="00433932">
              <w:rPr>
                <w:rFonts w:ascii="Arial" w:hAnsi="Arial" w:cs="Arial"/>
                <w:b/>
                <w:bCs/>
                <w:color w:val="000000"/>
                <w:sz w:val="16"/>
                <w:szCs w:val="16"/>
              </w:rPr>
              <w:t xml:space="preserve"> Office)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12/04229/OUT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309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Cheshire West &amp; Chester Council (</w:t>
            </w:r>
            <w:proofErr w:type="spellStart"/>
            <w:r w:rsidRPr="00433932">
              <w:rPr>
                <w:rFonts w:ascii="Arial" w:hAnsi="Arial" w:cs="Arial"/>
                <w:b/>
                <w:bCs/>
                <w:color w:val="000000"/>
                <w:sz w:val="16"/>
                <w:szCs w:val="16"/>
              </w:rPr>
              <w:t>Winsford</w:t>
            </w:r>
            <w:proofErr w:type="spellEnd"/>
            <w:r w:rsidRPr="00433932">
              <w:rPr>
                <w:rFonts w:ascii="Arial" w:hAnsi="Arial" w:cs="Arial"/>
                <w:b/>
                <w:bCs/>
                <w:color w:val="000000"/>
                <w:sz w:val="16"/>
                <w:szCs w:val="16"/>
              </w:rPr>
              <w:t xml:space="preserve"> Office)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12/04825/FUL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Cheshire West &amp; Chester Council (</w:t>
            </w:r>
            <w:proofErr w:type="spellStart"/>
            <w:r w:rsidRPr="00433932">
              <w:rPr>
                <w:rFonts w:ascii="Arial" w:hAnsi="Arial" w:cs="Arial"/>
                <w:b/>
                <w:bCs/>
                <w:color w:val="000000"/>
                <w:sz w:val="16"/>
                <w:szCs w:val="16"/>
              </w:rPr>
              <w:t>Winsford</w:t>
            </w:r>
            <w:proofErr w:type="spellEnd"/>
            <w:r w:rsidRPr="00433932">
              <w:rPr>
                <w:rFonts w:ascii="Arial" w:hAnsi="Arial" w:cs="Arial"/>
                <w:b/>
                <w:bCs/>
                <w:color w:val="000000"/>
                <w:sz w:val="16"/>
                <w:szCs w:val="16"/>
              </w:rPr>
              <w:t xml:space="preserve"> Office)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12/04854/FUL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Cheshire West &amp; Chester Council (</w:t>
            </w:r>
            <w:proofErr w:type="spellStart"/>
            <w:r w:rsidRPr="00433932">
              <w:rPr>
                <w:rFonts w:ascii="Arial" w:hAnsi="Arial" w:cs="Arial"/>
                <w:b/>
                <w:bCs/>
                <w:color w:val="000000"/>
                <w:sz w:val="16"/>
                <w:szCs w:val="16"/>
              </w:rPr>
              <w:t>Winsford</w:t>
            </w:r>
            <w:proofErr w:type="spellEnd"/>
            <w:r w:rsidRPr="00433932">
              <w:rPr>
                <w:rFonts w:ascii="Arial" w:hAnsi="Arial" w:cs="Arial"/>
                <w:b/>
                <w:bCs/>
                <w:color w:val="000000"/>
                <w:sz w:val="16"/>
                <w:szCs w:val="16"/>
              </w:rPr>
              <w:t xml:space="preserve"> Office)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12/05236/FUL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Cheshire West &amp; Chester Council (</w:t>
            </w:r>
            <w:proofErr w:type="spellStart"/>
            <w:r w:rsidRPr="00433932">
              <w:rPr>
                <w:rFonts w:ascii="Arial" w:hAnsi="Arial" w:cs="Arial"/>
                <w:b/>
                <w:bCs/>
                <w:color w:val="000000"/>
                <w:sz w:val="16"/>
                <w:szCs w:val="16"/>
              </w:rPr>
              <w:t>Winsford</w:t>
            </w:r>
            <w:proofErr w:type="spellEnd"/>
            <w:r w:rsidRPr="00433932">
              <w:rPr>
                <w:rFonts w:ascii="Arial" w:hAnsi="Arial" w:cs="Arial"/>
                <w:b/>
                <w:bCs/>
                <w:color w:val="000000"/>
                <w:sz w:val="16"/>
                <w:szCs w:val="16"/>
              </w:rPr>
              <w:t xml:space="preserve"> Office)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13/00264/FUL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Cheshire West &amp; Chester Council (</w:t>
            </w:r>
            <w:proofErr w:type="spellStart"/>
            <w:r w:rsidRPr="00433932">
              <w:rPr>
                <w:rFonts w:ascii="Arial" w:hAnsi="Arial" w:cs="Arial"/>
                <w:b/>
                <w:bCs/>
                <w:color w:val="000000"/>
                <w:sz w:val="16"/>
                <w:szCs w:val="16"/>
              </w:rPr>
              <w:t>Winsford</w:t>
            </w:r>
            <w:proofErr w:type="spellEnd"/>
            <w:r w:rsidRPr="00433932">
              <w:rPr>
                <w:rFonts w:ascii="Arial" w:hAnsi="Arial" w:cs="Arial"/>
                <w:b/>
                <w:bCs/>
                <w:color w:val="000000"/>
                <w:sz w:val="16"/>
                <w:szCs w:val="16"/>
              </w:rPr>
              <w:t xml:space="preserve"> Office)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13/00388/FUL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Cheshire West &amp; Chester Council (</w:t>
            </w:r>
            <w:proofErr w:type="spellStart"/>
            <w:r w:rsidRPr="00433932">
              <w:rPr>
                <w:rFonts w:ascii="Arial" w:hAnsi="Arial" w:cs="Arial"/>
                <w:b/>
                <w:bCs/>
                <w:color w:val="000000"/>
                <w:sz w:val="16"/>
                <w:szCs w:val="16"/>
              </w:rPr>
              <w:t>Winsford</w:t>
            </w:r>
            <w:proofErr w:type="spellEnd"/>
            <w:r w:rsidRPr="00433932">
              <w:rPr>
                <w:rFonts w:ascii="Arial" w:hAnsi="Arial" w:cs="Arial"/>
                <w:b/>
                <w:bCs/>
                <w:color w:val="000000"/>
                <w:sz w:val="16"/>
                <w:szCs w:val="16"/>
              </w:rPr>
              <w:t xml:space="preserve"> Office)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13/00660/FUL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Cheshire West and Chester Council (Chester Office)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12/00982/REM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Cheshire West and Chester Council (Chester Office)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12/03428/FUL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Cheshire West and Chester Council (Chester Office)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12/04297/REM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Chester Le Street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2/12/00191/FUL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Chesterfield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CHE/12/00208/FUL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Chesterfield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CHE/12/00309FUL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Chesterfield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CHE/12/00323/FUL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Chesterfield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CHE/12/00687/FUL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Chichester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CC/12/00680/OUT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Chichester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SDNP/12/01373/FUL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Chiltern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CH/2012/0464/FA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Chiltern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CH/2012/0768/OA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Chiltern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CH/2012/1375/FA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Chiltern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CH/2012/1834/FA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Chiltern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CH/2013/0066/FAE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Chorley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12/00200/FUL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Chorley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12/00225/FUL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Chorley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12/00498/FUL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Chorley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12/00628/FUL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Chorley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12/01107/FUL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Chorley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13/00178/FULMAJ</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Christchurch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8/11/0535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337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Christchurch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8/12/0140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Christchurch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8/12/0293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Christchurch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8/12/0359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Bradford Metropolitan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12/02322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Bradford Metropolitan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12/02480/FUL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Bradford Metropolitan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12/02545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Bradford Metropolitan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12/02550/FUL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Bradford Metropolitan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12/02568/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Bradford Metropolitan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12/02821/MAR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Bradford Metropolitan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12/03536/MAF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Bradford Metropolitan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12/03708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Bradford Metropolitan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12/04660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Bradford Metropolitan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12/04674/MAO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Bradford Metropolitan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13/00540/FUL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Durham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4/12/00818/LB/BG</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Durham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4/12/01006/OUT/HJ</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Durham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4/12/01149/FPA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Nottingham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12/00843/PFUL3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Nottingham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12/01583/POUT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Nottingham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12/01870/POUT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Nottingham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12/02307/PFUL3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Nottingham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12/02756/PFUL3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Nottingham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12/03396/POUT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Nottingham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12/03501/PFUL3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Nottingham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12/-3051/pful3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Nottingham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13/00415/PFUL3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Stoke-On-Trent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53719/FUL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Stoke-On-Trent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53787/HYB</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365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Stoke-On-Trent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53973/FUL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Stoke-On-Trent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54352/REN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Stoke-On-Trent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54397/REG3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Stoke-On-Trent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54397/REG3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Stoke-On-Trent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54550/FUL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Stoke-On-Trent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54570/FUL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Stoke-On-Trent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54613/FUL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Sunderland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12/01059/FUL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Sunderland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12/02310/HYB</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Sunderland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12/02578/LAP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Sunderland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12/02627/FUL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Sunderland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12/02890/FUL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Sunderland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12/03245/FUL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Wakefield Metropolitan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Wakefield Metropolitan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12/00712/OUT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Wakefield Metropolitan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12/00785/OUT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Wakefield Metropolitan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Wakefield Metropolitan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Wakefield Metropolitan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12/01218/FUL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Wakefield Metropolitan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12/01524/FUL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Wakefield Metropolitan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12/01855/FUL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Wakefield Metropolitan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12/01947/RRP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Wakefield Metropolitan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12/02100/FUL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Wakefield Metropolitan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12/02169/FUL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Wakefield Metropolitan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12/02542/OUT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Wakefield Metropolitan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13/00094/FUL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York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12/01176/FULM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York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12/03454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393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York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12/03496/FUL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City of York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12/03734/FUL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Colchester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Colchester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Colchester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Colchester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120641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Colchester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120847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Colchester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121230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Colchester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121290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Colchester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121444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Colchester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122057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Colchester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122146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Colchester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130156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Colchester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130327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Colchester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130420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Colchester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120828 &amp; 120836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Corby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12/00097/REM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Corby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12/00204/REM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Corby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12/00233/DPA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Corby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12/00438/DPA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Corby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12/00439/DPA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PA11/05671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PA11/07798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PA11/08808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PA11/10213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 08952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PA12/01056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PA12/01614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421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PA12/01767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PA12/01834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PA12/01923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PA12/02120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PA12/02175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PA12/02430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PA12/02851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PA12/02875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PA12/02909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PA12/03485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pa12/03660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PA12/04032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PA12/04039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PA12/04089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PA12/04187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PA12/04275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PA12/04351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Mineral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PA12/04873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PA12/04900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PA12/05138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PA12/05161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PA12/05172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PA12/05430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PA12/05621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PA12/05629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pa12/05659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PA12/05927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pa12/06010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449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PA12/06030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PA12/06086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pa12/06269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PA12/06583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PA12/07078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PA12/07283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PA12/07330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PA12/07428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PA12/07488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PA12/07733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PA12/08043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PA12/08088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PA12/08166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PA12/08251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PA12/08251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PA12/08388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PA12/08403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PA12/08465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PA12/08479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PA12/08595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PA12/08703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PA12/08908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PA12/09036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PA12/09126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PA12/09161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PA12/09350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PA12/09717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PA12/09801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477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PA12/09833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PA12/10096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PA12/10101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PA12/10102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PA12/10103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PA12/10211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PA12/10340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PA12/10515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PA12/10523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PA12/10700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PA12/10805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PA12/10941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PA12/11014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PA12/11239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PA12/11466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PA12/11527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PA12/11542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PA12/11662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PA12/11689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PA12/11940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PA12/12064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PA13/00243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PA13/00428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Cornwall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PA13/00960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Corporation Of London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12/01225/FULEIA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Cotswold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Cotswold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11/04236/OUT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Cotswold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12/00527/FUL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505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Cotswold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12/02133/FUL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Cotswold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12/02397/FUL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Cotswold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12/02467/FUL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Cotswold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12/02730/FUL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Cotswold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12/03111/FUL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Cotswold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12/04482/FUL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Cotswold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12/04583/FUL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Cotswold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12/04734/FUL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Cotswold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12/04935/FUL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Cotswold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12/05095/FUL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Cotswold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13/00240/FUL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Cotswold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13/00262/FUL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Coventry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FM/2012/0888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Coventry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FUL/2012/0457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Coventry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FUL/2012/1512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Coventry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OUT/2012/0575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Coventry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OUT/2012/1834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Craven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11/2012/12852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Craven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21/2013/13321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Craven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32/2012/12774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Craven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32/2012/13156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Craven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45/2012/12763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Craven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52/2012/12657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Craven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63/2012/12663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Craven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63/2012/12771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Craven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63/2012/13167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Craven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66/2013/13275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Crawley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CR/2012/0395/FUL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533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Crawley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CR/2013/0020/FUL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Cumbria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3/12/9005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Cumbria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1/12/9009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Cumbria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 3/12/9003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Cumbria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12/0923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Dacorum</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4/00120/12/RET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Dacorum</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4/00242/13/FUL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Dacorum</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4/01450/12/MFA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Dacorum</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4/01532/09/FUL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Dacorum</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4/02291/12/FUL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Darlington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11/00759/FUL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Darlington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12/00347/FUL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Darlington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12/00414/FUL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Darlington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12/00535/CU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Darlington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12/00672/FUL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Darlington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12/00731/FUL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Darlington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12/00780/FUL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Dartmoor National Park Authority</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     0056/13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Daventry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DA/2011/0628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Daventry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DA/2011/0726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Daventry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DA/2012/0162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Daventry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DA/2012/0310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Daventry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DA/2012/0370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Daventry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DA/2012/0382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Daventry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DA/2012/0420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Daventry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DA/2012/0421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Daventry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DA/2012/0743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Marine Management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Daventry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DA/2012/0922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561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Daventry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DA/2012/0936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Daventry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DA/2012/0937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Daventry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DA/2013/0058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Daventry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DA/2013/0069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Derby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12/12/01499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Derby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12/12/01519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Derby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DER/02/12/00219/PRI</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Derby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DER/03/12/00334/PRI</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Derby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DER/07/12/00825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Derby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DER/07/12/00825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Derby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DER/07/12/00907/PRI</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Derby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DER/08/12/00985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Derby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DER/08/12/01018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Derby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DER/09/12/01105/PRI</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Derby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DER/10/09/01210/PRI</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Derby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DER/10/12/01199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Derby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DER/11/12/01333/PRI</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Derby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DER/11/12/01428/PRI</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Derby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DER/11/12/01465/PRI</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Derbyshire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CW3/0912/65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Derbyshire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CW8/1112/94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Derbyshire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CW8/1112/95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Derbyshire Dales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Derbyshire Dales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12/00697/FUL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Derbyshire Dales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13/00023/FUL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Derwentside</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1/2012/0434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Derwentside</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AR/1/2012/0329/DMFP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Derwentside</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FC/1/2012/0151/DMFP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589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Devon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acb</w:t>
            </w:r>
            <w:proofErr w:type="spellEnd"/>
            <w:r w:rsidRPr="00433932">
              <w:rPr>
                <w:rFonts w:ascii="Arial" w:hAnsi="Arial" w:cs="Arial"/>
                <w:b/>
                <w:bCs/>
                <w:color w:val="000000"/>
                <w:sz w:val="16"/>
                <w:szCs w:val="16"/>
              </w:rPr>
              <w:t>/dcc/3465/2012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Devon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hs</w:t>
            </w:r>
            <w:proofErr w:type="spellEnd"/>
            <w:r w:rsidRPr="00433932">
              <w:rPr>
                <w:rFonts w:ascii="Arial" w:hAnsi="Arial" w:cs="Arial"/>
                <w:b/>
                <w:bCs/>
                <w:color w:val="000000"/>
                <w:sz w:val="16"/>
                <w:szCs w:val="16"/>
              </w:rPr>
              <w:t>/dcc/3454/2012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Devon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md/dcc/3346/2012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Devon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md/dcc/3394/2012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12/00820/COU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12/00982/FUL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12/01124/FUL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12/01459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12/01784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12/02019/FUL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12/02113/FULM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12/02263/FUL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12/02464/FUL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12/02475/FUL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12/02532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12/02830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12/02866/FUL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12/02915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12/02925/REMM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12/03047/FUL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12/03102/FULM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12/03135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617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12/03148/REM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12/03160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13/00089/FUL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13/00263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13/00268/FUL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13/00337/FUL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Doncaster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13/00491/FUL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Dorset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6/2012/0776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Dorset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8/12/0354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Dover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12/00866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Dudley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2609/DE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Dudley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P12/0581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Dudley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P12/0666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Dudley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P12/1107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Dudley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P12/1434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Dudley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P12/1447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Dudley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P12/1598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Dudley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P13/0156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Durham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PL/5/2012/0202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Easington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CMA/5/39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East </w:t>
            </w:r>
            <w:proofErr w:type="spellStart"/>
            <w:r w:rsidRPr="00433932">
              <w:rPr>
                <w:rFonts w:ascii="Arial" w:hAnsi="Arial" w:cs="Arial"/>
                <w:b/>
                <w:bCs/>
                <w:color w:val="000000"/>
                <w:sz w:val="16"/>
                <w:szCs w:val="16"/>
              </w:rPr>
              <w:t>Cambs</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12/00055/FUL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East </w:t>
            </w:r>
            <w:proofErr w:type="spellStart"/>
            <w:r w:rsidRPr="00433932">
              <w:rPr>
                <w:rFonts w:ascii="Arial" w:hAnsi="Arial" w:cs="Arial"/>
                <w:b/>
                <w:bCs/>
                <w:color w:val="000000"/>
                <w:sz w:val="16"/>
                <w:szCs w:val="16"/>
              </w:rPr>
              <w:t>Cambs</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12/00086/OUT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East </w:t>
            </w:r>
            <w:proofErr w:type="spellStart"/>
            <w:r w:rsidRPr="00433932">
              <w:rPr>
                <w:rFonts w:ascii="Arial" w:hAnsi="Arial" w:cs="Arial"/>
                <w:b/>
                <w:bCs/>
                <w:color w:val="000000"/>
                <w:sz w:val="16"/>
                <w:szCs w:val="16"/>
              </w:rPr>
              <w:t>Cambs</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12/00362/FUL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East </w:t>
            </w:r>
            <w:proofErr w:type="spellStart"/>
            <w:r w:rsidRPr="00433932">
              <w:rPr>
                <w:rFonts w:ascii="Arial" w:hAnsi="Arial" w:cs="Arial"/>
                <w:b/>
                <w:bCs/>
                <w:color w:val="000000"/>
                <w:sz w:val="16"/>
                <w:szCs w:val="16"/>
              </w:rPr>
              <w:t>Cambs</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12/00555/FUL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East </w:t>
            </w:r>
            <w:proofErr w:type="spellStart"/>
            <w:r w:rsidRPr="00433932">
              <w:rPr>
                <w:rFonts w:ascii="Arial" w:hAnsi="Arial" w:cs="Arial"/>
                <w:b/>
                <w:bCs/>
                <w:color w:val="000000"/>
                <w:sz w:val="16"/>
                <w:szCs w:val="16"/>
              </w:rPr>
              <w:t>Cambs</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12/00664/FUL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East </w:t>
            </w:r>
            <w:proofErr w:type="spellStart"/>
            <w:r w:rsidRPr="00433932">
              <w:rPr>
                <w:rFonts w:ascii="Arial" w:hAnsi="Arial" w:cs="Arial"/>
                <w:b/>
                <w:bCs/>
                <w:color w:val="000000"/>
                <w:sz w:val="16"/>
                <w:szCs w:val="16"/>
              </w:rPr>
              <w:t>Cambs</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12/00813/FUL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East </w:t>
            </w:r>
            <w:proofErr w:type="spellStart"/>
            <w:r w:rsidRPr="00433932">
              <w:rPr>
                <w:rFonts w:ascii="Arial" w:hAnsi="Arial" w:cs="Arial"/>
                <w:b/>
                <w:bCs/>
                <w:color w:val="000000"/>
                <w:sz w:val="16"/>
                <w:szCs w:val="16"/>
              </w:rPr>
              <w:t>Cambs</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12/00821/FUL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East </w:t>
            </w:r>
            <w:proofErr w:type="spellStart"/>
            <w:r w:rsidRPr="00433932">
              <w:rPr>
                <w:rFonts w:ascii="Arial" w:hAnsi="Arial" w:cs="Arial"/>
                <w:b/>
                <w:bCs/>
                <w:color w:val="000000"/>
                <w:sz w:val="16"/>
                <w:szCs w:val="16"/>
              </w:rPr>
              <w:t>Cambs</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12/00931/FUL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645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East </w:t>
            </w:r>
            <w:proofErr w:type="spellStart"/>
            <w:r w:rsidRPr="00433932">
              <w:rPr>
                <w:rFonts w:ascii="Arial" w:hAnsi="Arial" w:cs="Arial"/>
                <w:b/>
                <w:bCs/>
                <w:color w:val="000000"/>
                <w:sz w:val="16"/>
                <w:szCs w:val="16"/>
              </w:rPr>
              <w:t>Cambs</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12/00932/FUM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East </w:t>
            </w:r>
            <w:proofErr w:type="spellStart"/>
            <w:r w:rsidRPr="00433932">
              <w:rPr>
                <w:rFonts w:ascii="Arial" w:hAnsi="Arial" w:cs="Arial"/>
                <w:b/>
                <w:bCs/>
                <w:color w:val="000000"/>
                <w:sz w:val="16"/>
                <w:szCs w:val="16"/>
              </w:rPr>
              <w:t>Cambs</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12/00979/FUM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12/2631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12/2672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12/0634/FUL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12/0896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12/0981/FUL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12/1015/FUL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12/1016/MFUL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12/1082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12/1446/OUT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12/1515/MOUT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12/1727/FUL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12/1968/FUL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12/2162/MFUL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13/0047/</w:t>
            </w:r>
            <w:proofErr w:type="spellStart"/>
            <w:r w:rsidRPr="00433932">
              <w:rPr>
                <w:rFonts w:ascii="Arial" w:hAnsi="Arial" w:cs="Arial"/>
                <w:b/>
                <w:bCs/>
                <w:color w:val="000000"/>
                <w:sz w:val="16"/>
                <w:szCs w:val="16"/>
              </w:rPr>
              <w:t>ful</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13/0104/FUL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13/0297/MOUT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Hampshire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54489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Hampshire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54489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Hampshire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21876/039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Hampshire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22864/034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Herts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3/12/0297/FN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Herts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3/12/0411/FP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Herts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3/12/0597/FP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Herts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3/12/0791/FP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Herts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3/12/0821/FP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673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Herts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3/12/1207/OP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Herts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3/12/1260/FP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Herts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3/12/1389/FP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Herts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3/12/1392/FP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Herts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3/12/1417/RP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Herts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3/12/1479/FP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Herts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3/12/1611/FP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Herts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3/12/2094/FP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Herts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3/12/2154/FP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Herts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3/12/2161/FP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Herts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3/13/0045/FN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Herts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3/13/0067/FP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Herts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3/13/0255/FP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Herts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APP/J1915/C/12/2179609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N/005/00408/13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N/062/01896/12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N/105/01475/11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N/105/01593/12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N/110/01768/12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N/110/01816/12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N/110/02039/12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N/110/02193/12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N/132/01126/12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N/132/02628/12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N/132/02636/12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N/178/01172/12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N/178/01969/12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S/035/02228/12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701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S/086/00708/12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S/086/02359/12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S/086/02478/12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S/153/01214/12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S/153/02181/12ov</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S/153/02386/12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S/215/01817/12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S/215/02525/12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11/01581/FUL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12/00951/FUL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12/00966/FUL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12/01018/FUL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12/01051/FUL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12/01368/FUL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12/01528/FUL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12/01614/FUL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12/01741/FUL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12/01786/FUL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12/01993/FUL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EN/12/00417/OUT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11/05786/OUT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12/00066/PLF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12/00332/PLF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12/00332/PLF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12/00811/PLF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729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12/01213/PLF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12/01442/PLF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12/01627/PLF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12/01651/PLF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12/01653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12/01662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12/01663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12/01667/STPLF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12/01738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12/01781/PLF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12/01816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12/01903/PLF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12/01994/STPLF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12/02095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12/02096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12/02248/PLF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12/02416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12/02455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12/02457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12/02485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12/02582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12/02650/STPLF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12/02998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12/03032/PLF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12/03161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757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12/03214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12/03296/STPLF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12/03326/OUT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12/03378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12/03489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12/03553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12/03764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12/03829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12/03862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12/04109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12/04154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12/04159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12/04177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12/04365/STOUT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12/04585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12/04725/STOUT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12/04746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12/04747/STPLF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12/04792/STPLF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12/04794/STPLF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12/04849/STOUT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12/04908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12/04970/PLF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12/05047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13/00316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13/00518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785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13/00594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DC/12/00774/STPLF/STRAT/SJOHNS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DC/12/01156/STPLF/STRAT/SHODGS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DC/12/02584/STPLF/STRAT/HCOLD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DC/12/03699/STPLFE/STRAT/SR1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Mineral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DC/12/03858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Riding of Yorkshire Council - Beverley</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DC/06/02478/STPLF/STRAT/SA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Staffordshire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031427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Staffordshire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P/2012/00201/JI/PO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Staffordshire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P/2012/00378/SS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Staffordshire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P/2012/00511/JPM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Staffordshire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P/2012/00586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Staffordshire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P/2012/00636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Staffordshire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P/2012/00720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Staffordshire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P/2012/00721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Staffordshire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P/2012/00722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Staffordshire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P/2012/00771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Staffordshire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P/2012/00802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Staffordshire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P/2012/00921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Staffordshire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P/2012/00923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Staffordshire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P/2012/00932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Staffordshire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P/2012/01009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Staffordshire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P/2012/01109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Staffordshire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P/2012/01220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Staffordshire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P/2012/01220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Staffordshire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P/2012/01247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Staffordshire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P/2012/01354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Staffordshire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P/2012/01446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813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Staffordshire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P/2013/00007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East Staffordshire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P/2013/00103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Eden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Eden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12/0545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Eden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12/0645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Elmbridge</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2012/0251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Elmbridge</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2012/0800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Elmbridge</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2012/0980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Elmbridge</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2012/1163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Elmbridge</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2012/1653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Elmbridge</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2012/1933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Elmbridge</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2012/2310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Elmbridge</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2012/2654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Elmbridge</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2012/3790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Elmbridge</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2012/4002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Elmbridge</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2012/4199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Elmbridge</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2012/4222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Elmbridge</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2013/0204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Elmbridge</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2013/0383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Epping Forest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EPF/0233/13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Epping Forest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EPF/0847/12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Epping Forest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EPF/1020/12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Epping Forest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EPF/1538/12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Epping Forest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EPF/1564/12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Epping Forest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EPF/1649/12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Epping Forest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EPF/1940/12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Epping Forest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PL/GC/EPF/1396/12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Epsom &amp; Ewell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12/00296/FUL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841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Erewash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ERE/0113/0008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Erewash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ERE/0213/0078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Erewash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ERE/0304/0070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Erewash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ERE/0312/0024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Erewash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ERE/0313/0030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Erewash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ERE/0512/0002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Erewash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ERE/0612/0026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Erewash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ERE/0710/0015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Erewash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ERE/0712/0031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Erewash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ERE/0812/0046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Erewash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ERE/0812/0052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Erewash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ERE/1012/0046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Erewash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ERE/1112/0040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Essex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ESS/01/12/TEN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Essex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ESS/22/12/BAS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Exeter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Exeter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12/0514/03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Exeter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12/0795/MOUT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Exeter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12/1194/03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Exeter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12/2530/03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Exmoor National Park Authority</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6/34/12/109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Exmoor National Park Authority</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6/9/12/106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Fareham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P/12/0591/FP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Fenland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F/YR12/0283/F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Fenland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F/YR12/0289/F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Fenland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F/YR12/0291/F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Fenland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F/YR12/0378/O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Fenland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F/YR12/0385/F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869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Fenland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F/YR12/0403/F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Fenland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F/YR12/0437/F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Fenland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F/YR12/0455/F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Fenland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F/YR12/0481/F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Fenland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F/YR12/0495/F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Fenland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F/YR12/0499/F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Fenland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F/YR12/0546/O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Fenland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F/YR12/0555/F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Fenland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F/YR12/0591/EXTIME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Fenland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F/YR12/0615/F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Fenland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F/YR12/0631/F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Fenland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F/YR12/0664/O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Fenland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F/YR12/0676/O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Fenland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F/YR12/0683/F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Fenland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F/YR12/0724/F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Fenland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F/YR13/0011/F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Fenland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F/YR13/0063/F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Fenland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F/YR13/0130/F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Forest Heath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F/2013/0010/FUL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Forest Of Dean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P1394/12/FUL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Forest Of Dean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P1405/12/FUL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Forest Of Dean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P2279/11/FUL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Fylde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11/0685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Fylde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12/0571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Fylde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12/0635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Fylde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12/0717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Gateshead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DC/12/00197/FUL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Gateshead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DC/13/00026/FUL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897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Gedling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2012/1031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Gloucester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12/00385/FUL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Gloucestershire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12/0008/STMAJW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Gravesham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20111070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Great Yarmouth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06/12/0061/O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Great Yarmouth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06/12/0126/F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Great Yarmouth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06/12/0134/F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Great Yarmouth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06/12/0330/F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Great Yarmouth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06/12/0611/F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Great Yarmouth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06/12/0767/F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Guildford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12/P/01954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Guildford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13/P/00295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Halton</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12/00094/COU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Halton</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12/00142/OUT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Halton</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12/00387/FUL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Halton</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13/00001/FUL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Hambleton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11/01598/FUL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Hambleton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Hambleton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12/01108/FUL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Hambleton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12/01400/FUL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Hambleton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12/01981/FUL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Hampshire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HCC/2012/0373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Harborough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12/00044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Harborough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Harborough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Harborough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Harborough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Harborough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12/01604/FUL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925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Harborough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12/01617/FUL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Harborough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12/01644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Harborough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12/01783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Harborough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13/00164/FUL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Harborough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13/00230/OUT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Harrogate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11/05167/FULMAJ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Harrogate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Harrogate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12/01292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Harrogate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Harrogate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12/03305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Harrogate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12/04089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12/00766/MAJOR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12/01318/MAJOR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12/01537/FUL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12/01953/OUT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12/02186/FUL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12/02282/MAJOR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12/02427/MAJOR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12/02560/MAJOR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Hartlepool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H/2012/0478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Havant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APP/12/00461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Havant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APP/12/01222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N112492/F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N112492/F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N113375/F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N113375/F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N120121/F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N120121/F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953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N121195/F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N121195/F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N121653/FH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N121653/FH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N123316/F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N123316/F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S121487/N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S121487/N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S121793/O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S121793/O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S121958/F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S121958/F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S122985/F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S122985/F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S123060/F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S123060/F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S123142/O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S123142/O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S123177/F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S123177/F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S123342/F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Herefordshire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S123342/F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Hertfordshire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Hertfordshire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Hertsmere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TP/12/0457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Hertsmere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TP/12/1156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Hertsmere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TP/12/1242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Hertsmere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TP/12/1417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981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High Peak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HPK/2012/0176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High Peak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HPK/2012/0180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High Peak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HPK/2012/0350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High Peak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HPK/2012/0408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High Peak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HPK/2012/0574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High Peak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HPK/2013/0045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Hinckley &amp; Bosworth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12/00127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Hinckley &amp; Bosworth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12/00178/FUL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Hinckley &amp; Bosworth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Hinckley &amp; Bosworth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12/00998/FUL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Hinckley &amp; Bosworth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12/01029/FUL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Hinckley &amp; Bosworth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Hinckley &amp; Bosworth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12/01125/REM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1200157FUL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1200366FUL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1200438FUL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1200489FUL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1200518FUL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1200663FUL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1200699FUL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1200828FUL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1200893FUL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1201001FUL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1201035FUL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1201047FUL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1201122FUL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1201274OUT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1201352OUT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1009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1201417FUL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1201434FUL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1201469REM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1201490FUL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1201847OUT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1201887FUL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1201911FUL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1201974FUL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1300036AGDET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Huntingdonshire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1300056REP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Hyndburn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11/12/0174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Ipswich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IP/12/00639/FUL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Ipswich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IP/12/00654/OUT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Ipswich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IP/12/00771/FUL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Ipswich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IP12/00429/FUL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Isle Of Wight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P/01792/12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Isle Of Wight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P/01940/12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Kettering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KET/2012/0085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Kettering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KET/2012/0183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Kettering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KET/2012/0228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Kettering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KET/2012/0617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Kettering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KET/2012/0732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Kettering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KET/2012/0780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Kettering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KET/2012/0802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11/01945/FM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12/00287/F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12/00397/O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12/00469/F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1037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12/00514/FM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12/00551/F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12/00638/FM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12/00679/FM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12/00826/OM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12/00880/F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12/00934/F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12/00951/OM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12/00981/FM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12/00996/F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12/01010/EXOM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12/01054/RM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12/01216/F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12/01269/f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12/01550/F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12/01802/F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12/01830/CU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12/02103/FM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13/00205/FM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13/00300/F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 Lynn &amp; West Norfolk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13/00329/EXO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00022547H</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11/00816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11/01009/COU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12/00142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12/00157/FULL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12/00184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12/00251/FULL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1065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12/00563/COU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12/00602/FULL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12/00606/FULL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12/00683/FULL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12/00774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12/00841/COU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12/00864/FULL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12/00884/FULL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12/00937/FULL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12/00949/FULL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12/01069/FULL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12/01123/FULL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13/00038/FULL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13/00055/FULL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13/00126/FULL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Kingston Upon Hull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Kirklees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2012/60/92005/E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1093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Kirklees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2012/60/93062/E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Kirklees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2012/60/93064/E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Kirklees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2012/60/93065/E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Kirklees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2012/62/90591/W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Kirklees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2012/62/90710/W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Kirklees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2012/62/90738/W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Kirklees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2012/62/90904/W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Kirklees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2012/62/91214/W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Kirklees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2012/62/91363/E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Kirklees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2012/62/91516/E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Kirklees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2012/62/92065/W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Kirklees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2012/62/92469/W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Kirklees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2012/62/92597/E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Kirklees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2012/62/92804/W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Kirklees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2012/62/93629/W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Kirklees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2012/91567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Kirklees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2013/62/90350/E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Kirklees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2013/62/90796/W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Kirklees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2013/90037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Knowsley</w:t>
            </w:r>
            <w:proofErr w:type="spellEnd"/>
            <w:r w:rsidRPr="00433932">
              <w:rPr>
                <w:rFonts w:ascii="Arial" w:hAnsi="Arial" w:cs="Arial"/>
                <w:b/>
                <w:bCs/>
                <w:color w:val="000000"/>
                <w:sz w:val="16"/>
                <w:szCs w:val="16"/>
              </w:rPr>
              <w:t xml:space="preserv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10/00279/FUL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Lake District National Park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7/2012/2275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Lake District National Park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7/2012/3109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Lake District National Park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7/2012/5150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Lake District National Park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7/2012/5267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Lake District National Park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7/2012/5367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Lake District National Park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7/2012/5485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Lake District National Park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7/2012/5701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Lancashire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01/12/0387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1121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Lancashire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05/12/0618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Lancaster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12/00268/FUL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Lancaster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12/00269/OUT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Lancaster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12/00423/FUL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Lancaster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12/00566/FUL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Lancaster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12/00760/FUL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Lancaster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Lancaster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12/00893/OUT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Lancaster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12/00964/CU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Lancaster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12/00982/CU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Lancaster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12/01010/OUT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Lancaster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12/01159/FUL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Lancaster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13/00055/FUL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Lancaster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13/00058/FUL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Lancaster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13/00121/REM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Leeds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Leeds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Leeds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12/01422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Leeds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12/01737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Leeds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12/01740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Leeds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12/02015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Leeds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12/02472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Leeds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12/03381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Leeds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12/03402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Leeds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12/03459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Leeds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12/03867/FU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Leeds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12/03868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Leeds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12/03967/CA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1149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Leeds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12/04239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Leeds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12/04929/RM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Leeds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12/05312/FU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Leeds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13/00591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Leeds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13/00626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Leeds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P/12/01231/FU/NE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Leeds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P/12/02392/FU/NE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Leeds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P/12/05434/FU/NE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20120050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20120086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20120371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20120464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20120596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20120613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20120707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20121023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20121033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20121093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20121099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20121099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20121122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20121156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20121180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20121220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20121231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20121291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20121308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20121309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1177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20121310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20121338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20121701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20130035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PL/AS/20120885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PL/SJM/20121009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PL/SJM/20121009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PL/SSA/20111998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PL/WJJ/20120737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2012/CM/0093/LCC</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2012/CM/0373/LCC</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2012/Reg3Ma/0298/LCC</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Leicestershire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2013/CM/0024/LCC</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Lichfield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12/00432/</w:t>
            </w:r>
            <w:proofErr w:type="spellStart"/>
            <w:r w:rsidRPr="00433932">
              <w:rPr>
                <w:rFonts w:ascii="Arial" w:hAnsi="Arial" w:cs="Arial"/>
                <w:b/>
                <w:bCs/>
                <w:color w:val="000000"/>
                <w:sz w:val="16"/>
                <w:szCs w:val="16"/>
              </w:rPr>
              <w:t>ful</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Lichfield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13/00224/FUL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Lincoln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12/0875/O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Lincoln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12/1357/O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Lincoln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2012/0202/F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Lincoln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2012/0303/F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Lincoln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2012/0473/O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Lincoln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2013/0041/F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Lincolnshire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PL/0014/13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Lincolnshire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PL/0043/12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Lincolnshire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PL/0045/13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Lincolnshire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PL/0133/12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Liverpool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12F/0894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Liverpool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13F/0417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Barking &amp; Dagenham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12/00159/FUL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1205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Barking &amp; Dagenham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12/00997/FUL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Barking &amp; Dagenham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12/01082/FUL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Barnet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B/03119/12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Barnet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B/04218/12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Barnet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H/00892/12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Barnet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H/02898/12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Barnet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H/03660/12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Barnet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H/04095/12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Barnet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H/04386/12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Barnet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H/04748/12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Cemetries</w:t>
            </w:r>
            <w:proofErr w:type="spellEnd"/>
            <w:r w:rsidRPr="00433932">
              <w:rPr>
                <w:rFonts w:ascii="Arial" w:hAnsi="Arial" w:cs="Arial"/>
                <w:b/>
                <w:bCs/>
                <w:color w:val="000000"/>
                <w:sz w:val="16"/>
                <w:szCs w:val="16"/>
              </w:rPr>
              <w:t xml:space="preserv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Bexley</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12/01314/FUL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Bexley</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12/01379/OUTM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Bexley</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13/00232/FUL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Bexley</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13/00308/FUL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Brent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12/2166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Brent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12/2612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Brent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12/2686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Brent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12/2862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Brent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12/3501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Brent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12/1315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Brent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12/1613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Brent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12/1614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Brent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12/1615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Bromley</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12/01388/OUT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Bromley</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12/01562/FULL1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Bromley</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12/02385/OUT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Bromley</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12/03308/FULL1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Bromley</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DC/12/00776/OUT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1233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Camden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2012/2089/P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Camden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2012/6338/P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Camden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2012/6372/P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Croydon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12/02271/P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Ealing</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Ealing</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P/2012/2620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Ealing</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P/2012/5040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Ealing</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P/2013/0104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Ealing</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PP/2012/3788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Ealing</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PP/2012/4008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Ealing</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PP/2012/4910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Enfield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P12-00468PLA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Enfield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P12-00676PLA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Enfield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P12-00732PLA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Enfield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P12-00848PLA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Enfield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P12-00862PLA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Enfield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P12-00940PLA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Enfield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P12-00984PLA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Enfield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P12-01830PLA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Enfield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P12-02230PLA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Enfield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P12-02311PLA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Enfield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P12-02641PLA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Enfield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P12-02677PLA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Enfield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P12-02709PLA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Enfield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P12-03055PLA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Enfield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P13-00102PLA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Greenwich</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12/2592/F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Greenwich</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12/2602/F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1261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Greenwich</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12/2819/F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Greenwich</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12/2840/F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Greenwich</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12/2841/F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Hackney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 2012/2110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Hackney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2012/0808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Hackney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2013/0048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Hammersmith &amp; Fulham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2012/01421/FUL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Hammersmith &amp; Fulham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2012/01421/FUL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Hammersmith &amp; Fulham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2012/01655/FUL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Hammersmith &amp; Fulham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2012/01655/FUL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Hammersmith &amp; Fulham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2012/01924/FUL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Hammersmith &amp; Fulham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2012/01924/FUL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Hammersmith &amp; Fulham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2012/02397/FUL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Hammersmith &amp; Fulham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2012/02397/FUL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Hammersmith &amp; Fulham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2012/03273/FUL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Hammersmith &amp; Fulham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2012/03273/FUL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Hammersmith &amp; Fulham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2012/03395/FUL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Hammersmith &amp; Fulham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2012/03395/FUL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Hammersmith &amp; Fulham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2012/03811/FUL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Hammersmith &amp; Fulham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2012/03811/FUL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Haringey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HGY/2012/1983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Haringey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HGY/2012/2241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Harrow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P/0304/13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Harrow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P/0787/12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Harrow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P/2515/12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Harrow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P/3075/12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Harrow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P/3109/12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Harrow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P/3349/11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1289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Havering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P0030.13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Havering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P0030.13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Havering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P0243.12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Havering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P0243.12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Havering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P1078.12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Havering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P1078.12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Havering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P1279.12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Havering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P1279.12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Havering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P1352.12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Havering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P1352.12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Havering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P1468.12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Havering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P1468.12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Havering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P1480.12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Havering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P1480.12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Hillingdon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11242/APP/2012/3116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Hillingdon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11858/APP/2011/2545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Hillingdon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13226/APP/2012/2185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Hillingdon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1911/APP/2012/3185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Hillingdon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38058/APP/2012/1203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Hillingdon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4161/APP/2012/2271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Hillingdon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41706/APP/2012/3085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Hillingdon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532/APP/2012/670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Hillingdon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5907/APP/2011/1882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Hillingdon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68174/APP/2012/2846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Hillingdon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866/APP/2012/2880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Hillingdon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8883/APP/2012/3004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Hounslow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00287/K/P1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Hounslow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00297/R/P5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1317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Hounslow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00783/67/P1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Hounslow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00967/30/P7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Hounslow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01032/F/P20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Hounslow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01270/G/P1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Hounslow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P/2012/2582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Hounslow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P/2012/2585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Hounslow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P/2012/3003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Hounslow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P/2012/3665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Hounslow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P/2013/0081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Hounslow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P/2013/0405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Kensington &amp; Chelsea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PP/12/01833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Kensington &amp; Chelsea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PP/12/02224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Lewisham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DC/12/79661/FT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Lewisham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DC/12/79920/FT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Lewisham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DC/12/80231/X</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Lewisham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DC/12/80380/X</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Lewisham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DC/12/80644/X</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Lewisham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DC/12/80762/X</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Lewisham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DC/12/81008/X</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Lewisham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DC/12/81950/FT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Lewisham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DC/12/82045/X</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Lewisham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DC/12/82132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Lewisham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DC/12/82173/X</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Merton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12/P0980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Merton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12/P3296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Newham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Newham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12/00354/FUL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Newham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12/01060/FUL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1345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Newham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12/01110/COU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Newham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12/01286/FUL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Newham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12/01320/FUL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Newham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12/01394/FUL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Newham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12/01788/FUL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Newham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12/01910/FUL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Newham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12/02245/FUL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Newham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13/00271/FUL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Newham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P1276.12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Newham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PA/12/02838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Richmond upon Thames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12/0529/FUL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Richmond upon Thames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12/0590/FUL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Richmond upon Thames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12/2292/FUL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Richmond upon Thames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12/2486/FUL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Richmond upon Thames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12/3234/FUL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Richmond upon Thames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12/3259/FUL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Southwark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10-AP-1988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Southwark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11/AP/4251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Southwark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12/AP/0516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Southwark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12/AP/0809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Southwark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12/AP/0943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Southwark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12/AP/0980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Southwark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12/AP/1145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Southwark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12/AP/1717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Southwark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12/AP/1980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Southwark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12/AP/2550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Southwark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12/AP/2885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Southwark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12/AP/3127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1373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Southwark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12/AP/3255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Southwark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12/AP/3280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Southwark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12/AP/3370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Southwark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12/AP/3618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Southwark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12/AP/3622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Southwark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13/AP/0049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Southwark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13/AP/0147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Southwark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13/AP/0468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Southwark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13/AP/0501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Sutton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B2012/66526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Tower Hamlets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PA/12/00359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Tower Hamlets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PA/12/00360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Tower Hamlets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PA/12/00492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Tower Hamlets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PA/12/03247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Tower Hamlets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PA/12/03315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London Borough of Tower Hamlets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PA/13/00116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w:t>
            </w:r>
            <w:proofErr w:type="spellStart"/>
            <w:r w:rsidRPr="00433932">
              <w:rPr>
                <w:rFonts w:ascii="Arial" w:hAnsi="Arial" w:cs="Arial"/>
                <w:b/>
                <w:bCs/>
                <w:color w:val="000000"/>
                <w:sz w:val="16"/>
                <w:szCs w:val="16"/>
              </w:rPr>
              <w:t>Wandsworth</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2011/5534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w:t>
            </w:r>
            <w:proofErr w:type="spellStart"/>
            <w:r w:rsidRPr="00433932">
              <w:rPr>
                <w:rFonts w:ascii="Arial" w:hAnsi="Arial" w:cs="Arial"/>
                <w:b/>
                <w:bCs/>
                <w:color w:val="000000"/>
                <w:sz w:val="16"/>
                <w:szCs w:val="16"/>
              </w:rPr>
              <w:t>Wandsworth</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2012/0251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w:t>
            </w:r>
            <w:proofErr w:type="spellStart"/>
            <w:r w:rsidRPr="00433932">
              <w:rPr>
                <w:rFonts w:ascii="Arial" w:hAnsi="Arial" w:cs="Arial"/>
                <w:b/>
                <w:bCs/>
                <w:color w:val="000000"/>
                <w:sz w:val="16"/>
                <w:szCs w:val="16"/>
              </w:rPr>
              <w:t>Wandsworth</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2012/1326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w:t>
            </w:r>
            <w:proofErr w:type="spellStart"/>
            <w:r w:rsidRPr="00433932">
              <w:rPr>
                <w:rFonts w:ascii="Arial" w:hAnsi="Arial" w:cs="Arial"/>
                <w:b/>
                <w:bCs/>
                <w:color w:val="000000"/>
                <w:sz w:val="16"/>
                <w:szCs w:val="16"/>
              </w:rPr>
              <w:t>Wandsworth</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2012/1443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w:t>
            </w:r>
            <w:proofErr w:type="spellStart"/>
            <w:r w:rsidRPr="00433932">
              <w:rPr>
                <w:rFonts w:ascii="Arial" w:hAnsi="Arial" w:cs="Arial"/>
                <w:b/>
                <w:bCs/>
                <w:color w:val="000000"/>
                <w:sz w:val="16"/>
                <w:szCs w:val="16"/>
              </w:rPr>
              <w:t>Wandsworth</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2012/1449/MR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w:t>
            </w:r>
            <w:proofErr w:type="spellStart"/>
            <w:r w:rsidRPr="00433932">
              <w:rPr>
                <w:rFonts w:ascii="Arial" w:hAnsi="Arial" w:cs="Arial"/>
                <w:b/>
                <w:bCs/>
                <w:color w:val="000000"/>
                <w:sz w:val="16"/>
                <w:szCs w:val="16"/>
              </w:rPr>
              <w:t>Wandsworth</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2012/2262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w:t>
            </w:r>
            <w:proofErr w:type="spellStart"/>
            <w:r w:rsidRPr="00433932">
              <w:rPr>
                <w:rFonts w:ascii="Arial" w:hAnsi="Arial" w:cs="Arial"/>
                <w:b/>
                <w:bCs/>
                <w:color w:val="000000"/>
                <w:sz w:val="16"/>
                <w:szCs w:val="16"/>
              </w:rPr>
              <w:t>Wandsworth</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2012/3989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w:t>
            </w:r>
            <w:proofErr w:type="spellStart"/>
            <w:r w:rsidRPr="00433932">
              <w:rPr>
                <w:rFonts w:ascii="Arial" w:hAnsi="Arial" w:cs="Arial"/>
                <w:b/>
                <w:bCs/>
                <w:color w:val="000000"/>
                <w:sz w:val="16"/>
                <w:szCs w:val="16"/>
              </w:rPr>
              <w:t>Wandsworth</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2012/4181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w:t>
            </w:r>
            <w:proofErr w:type="spellStart"/>
            <w:r w:rsidRPr="00433932">
              <w:rPr>
                <w:rFonts w:ascii="Arial" w:hAnsi="Arial" w:cs="Arial"/>
                <w:b/>
                <w:bCs/>
                <w:color w:val="000000"/>
                <w:sz w:val="16"/>
                <w:szCs w:val="16"/>
              </w:rPr>
              <w:t>Wandsworth</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2012/5261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w:t>
            </w:r>
            <w:proofErr w:type="spellStart"/>
            <w:r w:rsidRPr="00433932">
              <w:rPr>
                <w:rFonts w:ascii="Arial" w:hAnsi="Arial" w:cs="Arial"/>
                <w:b/>
                <w:bCs/>
                <w:color w:val="000000"/>
                <w:sz w:val="16"/>
                <w:szCs w:val="16"/>
              </w:rPr>
              <w:t>Wandsworth</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2012/5286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London Borough of </w:t>
            </w:r>
            <w:proofErr w:type="spellStart"/>
            <w:r w:rsidRPr="00433932">
              <w:rPr>
                <w:rFonts w:ascii="Arial" w:hAnsi="Arial" w:cs="Arial"/>
                <w:b/>
                <w:bCs/>
                <w:color w:val="000000"/>
                <w:sz w:val="16"/>
                <w:szCs w:val="16"/>
              </w:rPr>
              <w:t>Wandsworth</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2012/5566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Luton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12/00392/FUL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1401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Luton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12/00393/FUL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Luton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12/00404/FUL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Luton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12/00634/FUL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Luton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12/01006/FUL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Luton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12/01113/FUL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Maidstone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12/1949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Maidstone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12/1361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Maidstone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12/1593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Maidstone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MA/12/0842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Maidstone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MA/12/0987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Maidstone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MA/12/1469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Maidstone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MA/12/1741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Maidstone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MA/12/1855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Maidstone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MA/12/1872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Maidstone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MA/12/2046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Maidstone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MA/12/2103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Maldon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12/01228/FUL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Maldon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FUL/MAL/12/00222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Maldon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FUL/MAL/12/00223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Maldon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FUL/MAL/12/00231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Maldon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FUL/MAL/12/00239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Maldon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FUL/MAL/12/00247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Maldon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FUL/MAL/12/00313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Maldon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FUL/MAL/12/00411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Maldon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FUL/MAL/12/00497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Maldon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FUL/MAL/12/00551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Maldon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FUL/MAL/12/00583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Maldon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FUL/MAL/12/00616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1429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Maldon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FUL/MAL/12/00628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Maldon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FUL/MAL/12/00648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Maldon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FUL/MAL/12/00680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Maldon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FUL/MAL/13/00005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Maldon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OUT/MAL/12/00452 PP-01980104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Maldon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OUT/MAL/12/00910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Malvern Hills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12/00698/FUL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Malvern Hills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12/00995/FUL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Malvern Hills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12/01599/FUL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Malvern Hills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13/00044/OUT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Malvern Hills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13/00127/OUT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Manchester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099219/OO/2012/N2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Manchester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099782/FO/2012/S1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Manchester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100816/FO/2012/N1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Mansfield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2012/0242/NT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Mansfield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2012/0433/NT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Mansfield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2012/0442/NT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Marine Management Organisation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MLA/2012/00363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Marine Management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Marine Management Organisation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MLA/2012/00443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Marine Management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Medway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MC/12/2339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Melton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12/00156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Melton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Melton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Melton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Melton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Melton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Melton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Melton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1457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Melton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Melton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Melton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email12/7/2012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Mendip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2012/0570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Mendip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2012/0591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Mendip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2012/0700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Mendip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2012/1336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Mendip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2012/2489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Mendip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2012/2905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Mendip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2012/2916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Mendip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2013/0315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Mendip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2013/0359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Mid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12/00459/out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Mid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Mid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12/00616/MOUT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Mid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12/01032/MOUT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Mid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Mid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Mid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Mid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12/01498/out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Mid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12/0917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Mid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12/1786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Mid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Mid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13/00143/</w:t>
            </w:r>
            <w:proofErr w:type="spellStart"/>
            <w:r w:rsidRPr="00433932">
              <w:rPr>
                <w:rFonts w:ascii="Arial" w:hAnsi="Arial" w:cs="Arial"/>
                <w:b/>
                <w:bCs/>
                <w:color w:val="000000"/>
                <w:sz w:val="16"/>
                <w:szCs w:val="16"/>
              </w:rPr>
              <w:t>ful</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Mid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13/00298/</w:t>
            </w:r>
            <w:proofErr w:type="spellStart"/>
            <w:r w:rsidRPr="00433932">
              <w:rPr>
                <w:rFonts w:ascii="Arial" w:hAnsi="Arial" w:cs="Arial"/>
                <w:b/>
                <w:bCs/>
                <w:color w:val="000000"/>
                <w:sz w:val="16"/>
                <w:szCs w:val="16"/>
              </w:rPr>
              <w:t>mful</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Mid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13/00304/</w:t>
            </w:r>
            <w:proofErr w:type="spellStart"/>
            <w:r w:rsidRPr="00433932">
              <w:rPr>
                <w:rFonts w:ascii="Arial" w:hAnsi="Arial" w:cs="Arial"/>
                <w:b/>
                <w:bCs/>
                <w:color w:val="000000"/>
                <w:sz w:val="16"/>
                <w:szCs w:val="16"/>
              </w:rPr>
              <w:t>mout</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Mid Suffolk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0257/13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Mid Suffolk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0759/12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1485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Mid Suffolk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0810/12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Mid Suffolk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2700/12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Middlesbrough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M/FP/0177/13/P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Middlesbrough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M/FP/0367/12/P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Middlesbrough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M/FP/1007/12/P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Middlesbrough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M/FP/1259/12/P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Milton Keynes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12/00750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Milton Keynes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12/01890/FUL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Milton Keynes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12/02111/FUL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Milton Keynes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12/02175/MKCOD3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Milton Keynes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12/02361/FUL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Milton Keynes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13/00148MIN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Milton Keynes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13/00267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Mole Valley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MO/2012/0537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Mole Valley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MO/2013/0139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 Forest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12/99415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 Forest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12/99446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 Forest National Park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12/97673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11/00629/FULM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11/01509/FUL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11/01790/FUL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12/00235/</w:t>
            </w:r>
            <w:proofErr w:type="spellStart"/>
            <w:r w:rsidRPr="00433932">
              <w:rPr>
                <w:rFonts w:ascii="Arial" w:hAnsi="Arial" w:cs="Arial"/>
                <w:b/>
                <w:bCs/>
                <w:color w:val="000000"/>
                <w:sz w:val="16"/>
                <w:szCs w:val="16"/>
              </w:rPr>
              <w:t>ful</w:t>
            </w:r>
            <w:proofErr w:type="spellEnd"/>
            <w:r w:rsidRPr="00433932">
              <w:rPr>
                <w:rFonts w:ascii="Arial" w:hAnsi="Arial" w:cs="Arial"/>
                <w:b/>
                <w:bCs/>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12/00247/FULM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12/00301/FULM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12/00307/FUL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12/00415/FULM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12/00430/FUL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12/00495/FUL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1513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12/00562/FUL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12/00596/FUL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12/00654/FUL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12/00749/FULM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12/00763/out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12/00873/FUL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12/00895/OUTM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12/01005/FUL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12/01058/FUL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12/01093/FUL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12/01157/FUL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12/01157/FUL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12/01197/FUL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12/01306/FUL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12/01315/FUL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12/01323/FUL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12/01557/OUTM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13/00054/FUL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13/00075/FUL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13/00142/FUL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Newark &amp; Sherwood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13/00153/FUL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Newcastle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2012/1205/01/DET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Newcastle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2012/1563/01/DET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Newcastle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2013/0136/01/DET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Newcastle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2013/0306/01/DET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Norfolk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PP/Y/2/2013/2001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53348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1541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53473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53881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54022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54135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54137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54291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54349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54384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54387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54388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54402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54511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54910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54920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54923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55128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Devon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55230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Dorset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2/2012/0978/PLNG</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Dorset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2/2012/1100/PLNG</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Dorset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2/2012/1590/PLNG</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East Derbyshire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13/00043/FUL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East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DC/250/12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East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DC/323/12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East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DC/351/12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East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DC/37/13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East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DC/453/12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East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DC/464/12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East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DC/778/12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1569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East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DC/799/12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East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DC/858/12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East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DC/939/12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Hertfordshire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12/01236/1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Hertfordshire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12/01903/1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Hertfordshire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12/02129/1HH</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North </w:t>
            </w:r>
            <w:proofErr w:type="spellStart"/>
            <w:r w:rsidRPr="00433932">
              <w:rPr>
                <w:rFonts w:ascii="Arial" w:hAnsi="Arial" w:cs="Arial"/>
                <w:b/>
                <w:bCs/>
                <w:color w:val="000000"/>
                <w:sz w:val="16"/>
                <w:szCs w:val="16"/>
              </w:rPr>
              <w:t>Kesteven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12/0201/FUL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North </w:t>
            </w:r>
            <w:proofErr w:type="spellStart"/>
            <w:r w:rsidRPr="00433932">
              <w:rPr>
                <w:rFonts w:ascii="Arial" w:hAnsi="Arial" w:cs="Arial"/>
                <w:b/>
                <w:bCs/>
                <w:color w:val="000000"/>
                <w:sz w:val="16"/>
                <w:szCs w:val="16"/>
              </w:rPr>
              <w:t>Kesteven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12/0358/FUL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North </w:t>
            </w:r>
            <w:proofErr w:type="spellStart"/>
            <w:r w:rsidRPr="00433932">
              <w:rPr>
                <w:rFonts w:ascii="Arial" w:hAnsi="Arial" w:cs="Arial"/>
                <w:b/>
                <w:bCs/>
                <w:color w:val="000000"/>
                <w:sz w:val="16"/>
                <w:szCs w:val="16"/>
              </w:rPr>
              <w:t>Kesteven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12/0380/FUL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North </w:t>
            </w:r>
            <w:proofErr w:type="spellStart"/>
            <w:r w:rsidRPr="00433932">
              <w:rPr>
                <w:rFonts w:ascii="Arial" w:hAnsi="Arial" w:cs="Arial"/>
                <w:b/>
                <w:bCs/>
                <w:color w:val="000000"/>
                <w:sz w:val="16"/>
                <w:szCs w:val="16"/>
              </w:rPr>
              <w:t>Kesteven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12/0400/FUL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North </w:t>
            </w:r>
            <w:proofErr w:type="spellStart"/>
            <w:r w:rsidRPr="00433932">
              <w:rPr>
                <w:rFonts w:ascii="Arial" w:hAnsi="Arial" w:cs="Arial"/>
                <w:b/>
                <w:bCs/>
                <w:color w:val="000000"/>
                <w:sz w:val="16"/>
                <w:szCs w:val="16"/>
              </w:rPr>
              <w:t>Kesteven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12/0455/FUL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North </w:t>
            </w:r>
            <w:proofErr w:type="spellStart"/>
            <w:r w:rsidRPr="00433932">
              <w:rPr>
                <w:rFonts w:ascii="Arial" w:hAnsi="Arial" w:cs="Arial"/>
                <w:b/>
                <w:bCs/>
                <w:color w:val="000000"/>
                <w:sz w:val="16"/>
                <w:szCs w:val="16"/>
              </w:rPr>
              <w:t>Kesteven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12/0677/FUL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North </w:t>
            </w:r>
            <w:proofErr w:type="spellStart"/>
            <w:r w:rsidRPr="00433932">
              <w:rPr>
                <w:rFonts w:ascii="Arial" w:hAnsi="Arial" w:cs="Arial"/>
                <w:b/>
                <w:bCs/>
                <w:color w:val="000000"/>
                <w:sz w:val="16"/>
                <w:szCs w:val="16"/>
              </w:rPr>
              <w:t>Kesteven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12/0826/FUL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North </w:t>
            </w:r>
            <w:proofErr w:type="spellStart"/>
            <w:r w:rsidRPr="00433932">
              <w:rPr>
                <w:rFonts w:ascii="Arial" w:hAnsi="Arial" w:cs="Arial"/>
                <w:b/>
                <w:bCs/>
                <w:color w:val="000000"/>
                <w:sz w:val="16"/>
                <w:szCs w:val="16"/>
              </w:rPr>
              <w:t>Kesteven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12/0900/OUT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North </w:t>
            </w:r>
            <w:proofErr w:type="spellStart"/>
            <w:r w:rsidRPr="00433932">
              <w:rPr>
                <w:rFonts w:ascii="Arial" w:hAnsi="Arial" w:cs="Arial"/>
                <w:b/>
                <w:bCs/>
                <w:color w:val="000000"/>
                <w:sz w:val="16"/>
                <w:szCs w:val="16"/>
              </w:rPr>
              <w:t>Kesteven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12/0930/FUL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North </w:t>
            </w:r>
            <w:proofErr w:type="spellStart"/>
            <w:r w:rsidRPr="00433932">
              <w:rPr>
                <w:rFonts w:ascii="Arial" w:hAnsi="Arial" w:cs="Arial"/>
                <w:b/>
                <w:bCs/>
                <w:color w:val="000000"/>
                <w:sz w:val="16"/>
                <w:szCs w:val="16"/>
              </w:rPr>
              <w:t>Kesteven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12/1022/OUT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North </w:t>
            </w:r>
            <w:proofErr w:type="spellStart"/>
            <w:r w:rsidRPr="00433932">
              <w:rPr>
                <w:rFonts w:ascii="Arial" w:hAnsi="Arial" w:cs="Arial"/>
                <w:b/>
                <w:bCs/>
                <w:color w:val="000000"/>
                <w:sz w:val="16"/>
                <w:szCs w:val="16"/>
              </w:rPr>
              <w:t>Kesteven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12/1105/RESM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North </w:t>
            </w:r>
            <w:proofErr w:type="spellStart"/>
            <w:r w:rsidRPr="00433932">
              <w:rPr>
                <w:rFonts w:ascii="Arial" w:hAnsi="Arial" w:cs="Arial"/>
                <w:b/>
                <w:bCs/>
                <w:color w:val="000000"/>
                <w:sz w:val="16"/>
                <w:szCs w:val="16"/>
              </w:rPr>
              <w:t>Kesteven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12/1218/FUL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North </w:t>
            </w:r>
            <w:proofErr w:type="spellStart"/>
            <w:r w:rsidRPr="00433932">
              <w:rPr>
                <w:rFonts w:ascii="Arial" w:hAnsi="Arial" w:cs="Arial"/>
                <w:b/>
                <w:bCs/>
                <w:color w:val="000000"/>
                <w:sz w:val="16"/>
                <w:szCs w:val="16"/>
              </w:rPr>
              <w:t>Kesteven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12/1317/FUL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North </w:t>
            </w:r>
            <w:proofErr w:type="spellStart"/>
            <w:r w:rsidRPr="00433932">
              <w:rPr>
                <w:rFonts w:ascii="Arial" w:hAnsi="Arial" w:cs="Arial"/>
                <w:b/>
                <w:bCs/>
                <w:color w:val="000000"/>
                <w:sz w:val="16"/>
                <w:szCs w:val="16"/>
              </w:rPr>
              <w:t>Kesteven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13/0152/FUL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PA/2012/0337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PA/2012/0406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PA/2012/0420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PA/2012/0519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PA/2012/0520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PA/2012/0747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PA/2012/0792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PA/2012/0820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1597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PA/2012/0843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PA/2012/0853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1599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PA/2012/0877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PA/2012/1049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PA/2012/1081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PA/2012/1129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PA/2012/1133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PA/2012/1235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PA/2012/1244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PA/2012/1325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PA/2012/1437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PA/2012/1468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PA/2012/1481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PA/2013/0016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PA/2013/0021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PA/2013/0060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PA/2013/0069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PA/2013/0108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PA/2013/0123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WD/2012/1336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Lincolnshire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WD/2012/1429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13/0247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PF/12/0681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PF/12/0741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PF/12/0945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PF/12/0961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PF/12/1079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PF/12/1158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1625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PF/12/1427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PF/13/0007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PO/12/0546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PO/13/0117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12/P/0379/O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12/P/0508/F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12/P/0569/F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12/P/0591/O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12/P/0906/F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12/P/0925/F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12/P/1502/F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12/P/1504/F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12/P/1510/OT2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12/P/1539/F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12/P/1586/F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12/P/1590/F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12/P/1612/F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12/P/1759/F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12/P/1860/F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12/P/1994/F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12/P/2256/F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12/P/2261/F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12p/0368/F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13/P/0182/F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13/P/0191/F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13/P/0204/F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Somerset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13/P/0244/RM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Tyneside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12/00426/FUL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1653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Tyneside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12/00687/REM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Tyneside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12/00802/FUL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Tyneside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12/01083/FUL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Tyneside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12/01130/FUL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Tyneside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13/00198/FUL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Warwickshire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PAP/2012/0348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Warwickshire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PAP/2012/0489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Warwickshire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PAP/2012/0621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West Leicestershire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06/00091/OUT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West Leicestershire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12/00385/RET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West Leicestershire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West Leicestershire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West Leicestershire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West Leicestershire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13/00007/FUL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West Leicestershire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West Leicestershire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13/00104/OUTM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West Leicestershire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AH/09/00734/FUL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Wiltshire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12/00974/FUL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York Moors National Park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NYM/2013/0062/MEIA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Mineral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 Yorkshire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NY/2012/0427/COU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Northampton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N/2012/0314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Northampton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N/2012/0688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Northampton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N/2012/0757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Northampton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N/2012/0953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Northampton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N/2013/0170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Northamptonshire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12/00016/MIN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Mineral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Northamptonshire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12/00056/WASFUL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Northamptonshire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12/00093/MINFUL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Mineral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1681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Northamptonshire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13/00001/WASFUL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Central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12/03715/</w:t>
            </w:r>
            <w:proofErr w:type="spellStart"/>
            <w:r w:rsidRPr="00433932">
              <w:rPr>
                <w:rFonts w:ascii="Arial" w:hAnsi="Arial" w:cs="Arial"/>
                <w:b/>
                <w:bCs/>
                <w:color w:val="000000"/>
                <w:sz w:val="16"/>
                <w:szCs w:val="16"/>
              </w:rPr>
              <w:t>ful</w:t>
            </w:r>
            <w:proofErr w:type="spellEnd"/>
            <w:r w:rsidRPr="00433932">
              <w:rPr>
                <w:rFonts w:ascii="Arial" w:hAnsi="Arial" w:cs="Arial"/>
                <w:b/>
                <w:bCs/>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Central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13/00073/</w:t>
            </w:r>
            <w:proofErr w:type="spellStart"/>
            <w:r w:rsidRPr="00433932">
              <w:rPr>
                <w:rFonts w:ascii="Arial" w:hAnsi="Arial" w:cs="Arial"/>
                <w:b/>
                <w:bCs/>
                <w:color w:val="000000"/>
                <w:sz w:val="16"/>
                <w:szCs w:val="16"/>
              </w:rPr>
              <w:t>ful</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Central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13/00132/OUTES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North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12/00481/FUL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North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12/00648/FUL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North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12/00678/FUL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North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12/00839/FUL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North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12/01414/COU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North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12/01650/FUL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North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12/01739/FUL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North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12/02093/FUL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North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12/02351/FUL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North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12/02534/FUL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North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12/02644/FUL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North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12/03145/FUL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North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12/03260/FUL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North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12/03656/FUL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1699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North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12/03672/FUL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North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12/03868/FUL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North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13/00124/OUTES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Southeast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12/02720/FUL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Southeast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12/03453/FUL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West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12/01483/COU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West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12/01555/FUL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West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12/01997/FUL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1707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West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12/02042/FUL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West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12/02072/FUL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West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12/02336/FUL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West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12/02662/FUL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West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12/02668/FUL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West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12/02917/FUL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Northumberland County Council - West Northumberland Area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12/03471/FUL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Norwich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10/02172/O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Norwich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12/00621/RM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Norwich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12/00703/O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Norwich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12/01172/F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Norwich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12/01885/O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Norwich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12/01885/O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Norwich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12/02129/D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Norwich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12/02166/D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Norwich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12/02192/F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Nottinghamshire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ES/2539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Nottinghamshire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ES/2770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Nottinghamshire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F/2649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Nottinghamshire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F/2677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Nottinghamshire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F/2679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Nottinghamshire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F/2737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Nuneaton &amp; Bedworth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031407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Nuneaton &amp; Bedworth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031558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Nuneaton &amp; Bedworth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031589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Nuneaton &amp; Bedworth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031623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Nuneaton &amp; Bedworth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031648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1734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Nuneaton &amp; Bedworth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031838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Oldham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PA/331690/11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Oldham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PA/332059/12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Oldham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PA/332832/12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Oldham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PA/333122/12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Olympic Delivery Authority</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12/00150/FUL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Olympic Delivery Authority</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12/90458/FUMODA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Olympic Delivery Authority</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2012/2267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Oxford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12/00554/FUL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Oxford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12/00992/FUL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Oxford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12/01369/FUL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Oxford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12/03279/FUL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Oxfordshire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MW.0057/12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Oxfordshire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MW.0126/12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Mineral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Peak District National Park Authority</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NP/DDD/0512/0503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Peak District National Park Authority</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NP/DDD/0712/0674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Peak District National Park Authority</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NP/HPK/0212/0132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Peak District National Park Authority</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NP/HPK/0412/0381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Peak District National Park Authority</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NP/HPK/0512/0476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Peak District National Park Authority</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NP/SM/0612/0673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Pendle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13/12/0196P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Pendle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13/12/0218P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Pendle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13/12/0291P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Pendle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13/12/0370P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Pendle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13/12/0397P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Pendle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13/12/0418P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Pendle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13/12/0421P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Pendle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13/12/0464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1762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Pendle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13/12/0470P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Pendle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13/12/0512P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Pendle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13/12/0560P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Pendle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13/12/0583P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Pendle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13/13/0040P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Pendle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13/13/0071P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Pendle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13/13/0072P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Penwith</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PA12/09371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Peterborough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12/00460/FUL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Peterborough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12/00552/FUL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Peterborough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12/00556/OUT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Peterborough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12/00717/R3FUL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Peterborough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12/00877/REM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Peterborough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12/01106/OUT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Peterborough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12/01236/MMFUL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Peterborough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12/01539/FUL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Peterborough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12/01876/FUL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Peterborough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13/00285/OUT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Plymouth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12/00804/FUL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Plymouth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12/01112/FUL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Plymouth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12/01171/REM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Plymouth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12/01339/FUL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Plymouth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12/01504/FUL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Plymouth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12/02027/OUT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Plymouth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12/02151/FUL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Plymouth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12/02190/FUL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Plymouth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13/00116/FUL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Portsmouth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12/01155/FUL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1790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Preston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06/2011/0613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Preston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06/2012/0339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Preston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06/2012/0943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Reading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12/00590/FUL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Reading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12/00877/FUL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Reading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12/00945/FUL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Reading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12/01193/FUL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Reading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12/01956/FUL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Reading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13/00024/FUL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Reading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APP/E0345/C/11/2167109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Redbridge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0190/12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Redbridge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0269/12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Redbridge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0602/12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Redbridge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0664/12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Redbridge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1429/12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Redbridge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2695/12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Redcar &amp; Cleveland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R/2012/0563/FF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Redcar &amp; Cleveland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R/2012/0617/OOM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Redcar &amp; Cleveland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R/2012/0757/OOM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Reigate &amp; </w:t>
            </w:r>
            <w:proofErr w:type="spellStart"/>
            <w:r w:rsidRPr="00433932">
              <w:rPr>
                <w:rFonts w:ascii="Arial" w:hAnsi="Arial" w:cs="Arial"/>
                <w:b/>
                <w:bCs/>
                <w:color w:val="000000"/>
                <w:sz w:val="16"/>
                <w:szCs w:val="16"/>
              </w:rPr>
              <w:t>Banstead</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12/01377/F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Reigate &amp; </w:t>
            </w:r>
            <w:proofErr w:type="spellStart"/>
            <w:r w:rsidRPr="00433932">
              <w:rPr>
                <w:rFonts w:ascii="Arial" w:hAnsi="Arial" w:cs="Arial"/>
                <w:b/>
                <w:bCs/>
                <w:color w:val="000000"/>
                <w:sz w:val="16"/>
                <w:szCs w:val="16"/>
              </w:rPr>
              <w:t>Banstead</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12/01973/OUT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Reigate &amp; </w:t>
            </w:r>
            <w:proofErr w:type="spellStart"/>
            <w:r w:rsidRPr="00433932">
              <w:rPr>
                <w:rFonts w:ascii="Arial" w:hAnsi="Arial" w:cs="Arial"/>
                <w:b/>
                <w:bCs/>
                <w:color w:val="000000"/>
                <w:sz w:val="16"/>
                <w:szCs w:val="16"/>
              </w:rPr>
              <w:t>Banstead</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P/13/00128/F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Reigate &amp; </w:t>
            </w:r>
            <w:proofErr w:type="spellStart"/>
            <w:r w:rsidRPr="00433932">
              <w:rPr>
                <w:rFonts w:ascii="Arial" w:hAnsi="Arial" w:cs="Arial"/>
                <w:b/>
                <w:bCs/>
                <w:color w:val="000000"/>
                <w:sz w:val="16"/>
                <w:szCs w:val="16"/>
              </w:rPr>
              <w:t>Banstead</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P/13/00138/F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Restormel</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PA12/04127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Ribble</w:t>
            </w:r>
            <w:proofErr w:type="spellEnd"/>
            <w:r w:rsidRPr="00433932">
              <w:rPr>
                <w:rFonts w:ascii="Arial" w:hAnsi="Arial" w:cs="Arial"/>
                <w:b/>
                <w:bCs/>
                <w:color w:val="000000"/>
                <w:sz w:val="16"/>
                <w:szCs w:val="16"/>
              </w:rPr>
              <w:t xml:space="preserve">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 3/2012/0962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Ribble</w:t>
            </w:r>
            <w:proofErr w:type="spellEnd"/>
            <w:r w:rsidRPr="00433932">
              <w:rPr>
                <w:rFonts w:ascii="Arial" w:hAnsi="Arial" w:cs="Arial"/>
                <w:b/>
                <w:bCs/>
                <w:color w:val="000000"/>
                <w:sz w:val="16"/>
                <w:szCs w:val="16"/>
              </w:rPr>
              <w:t xml:space="preserve">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3/2012/0179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Ribble</w:t>
            </w:r>
            <w:proofErr w:type="spellEnd"/>
            <w:r w:rsidRPr="00433932">
              <w:rPr>
                <w:rFonts w:ascii="Arial" w:hAnsi="Arial" w:cs="Arial"/>
                <w:b/>
                <w:bCs/>
                <w:color w:val="000000"/>
                <w:sz w:val="16"/>
                <w:szCs w:val="16"/>
              </w:rPr>
              <w:t xml:space="preserve">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3/2012/0623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Ribble</w:t>
            </w:r>
            <w:proofErr w:type="spellEnd"/>
            <w:r w:rsidRPr="00433932">
              <w:rPr>
                <w:rFonts w:ascii="Arial" w:hAnsi="Arial" w:cs="Arial"/>
                <w:b/>
                <w:bCs/>
                <w:color w:val="000000"/>
                <w:sz w:val="16"/>
                <w:szCs w:val="16"/>
              </w:rPr>
              <w:t xml:space="preserve">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3/2012/0637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1818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Ribble</w:t>
            </w:r>
            <w:proofErr w:type="spellEnd"/>
            <w:r w:rsidRPr="00433932">
              <w:rPr>
                <w:rFonts w:ascii="Arial" w:hAnsi="Arial" w:cs="Arial"/>
                <w:b/>
                <w:bCs/>
                <w:color w:val="000000"/>
                <w:sz w:val="16"/>
                <w:szCs w:val="16"/>
              </w:rPr>
              <w:t xml:space="preserve">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3/2012/0669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Ribble</w:t>
            </w:r>
            <w:proofErr w:type="spellEnd"/>
            <w:r w:rsidRPr="00433932">
              <w:rPr>
                <w:rFonts w:ascii="Arial" w:hAnsi="Arial" w:cs="Arial"/>
                <w:b/>
                <w:bCs/>
                <w:color w:val="000000"/>
                <w:sz w:val="16"/>
                <w:szCs w:val="16"/>
              </w:rPr>
              <w:t xml:space="preserve">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3/2012/0785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Ribble</w:t>
            </w:r>
            <w:proofErr w:type="spellEnd"/>
            <w:r w:rsidRPr="00433932">
              <w:rPr>
                <w:rFonts w:ascii="Arial" w:hAnsi="Arial" w:cs="Arial"/>
                <w:b/>
                <w:bCs/>
                <w:color w:val="000000"/>
                <w:sz w:val="16"/>
                <w:szCs w:val="16"/>
              </w:rPr>
              <w:t xml:space="preserve">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3/2012/0786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Ribble</w:t>
            </w:r>
            <w:proofErr w:type="spellEnd"/>
            <w:r w:rsidRPr="00433932">
              <w:rPr>
                <w:rFonts w:ascii="Arial" w:hAnsi="Arial" w:cs="Arial"/>
                <w:b/>
                <w:bCs/>
                <w:color w:val="000000"/>
                <w:sz w:val="16"/>
                <w:szCs w:val="16"/>
              </w:rPr>
              <w:t xml:space="preserve">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3/2012/0910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Ribble</w:t>
            </w:r>
            <w:proofErr w:type="spellEnd"/>
            <w:r w:rsidRPr="00433932">
              <w:rPr>
                <w:rFonts w:ascii="Arial" w:hAnsi="Arial" w:cs="Arial"/>
                <w:b/>
                <w:bCs/>
                <w:color w:val="000000"/>
                <w:sz w:val="16"/>
                <w:szCs w:val="16"/>
              </w:rPr>
              <w:t xml:space="preserve">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3/2012/1042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Ribble</w:t>
            </w:r>
            <w:proofErr w:type="spellEnd"/>
            <w:r w:rsidRPr="00433932">
              <w:rPr>
                <w:rFonts w:ascii="Arial" w:hAnsi="Arial" w:cs="Arial"/>
                <w:b/>
                <w:bCs/>
                <w:color w:val="000000"/>
                <w:sz w:val="16"/>
                <w:szCs w:val="16"/>
              </w:rPr>
              <w:t xml:space="preserve">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3/2012/1044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Ribble</w:t>
            </w:r>
            <w:proofErr w:type="spellEnd"/>
            <w:r w:rsidRPr="00433932">
              <w:rPr>
                <w:rFonts w:ascii="Arial" w:hAnsi="Arial" w:cs="Arial"/>
                <w:b/>
                <w:bCs/>
                <w:color w:val="000000"/>
                <w:sz w:val="16"/>
                <w:szCs w:val="16"/>
              </w:rPr>
              <w:t xml:space="preserve">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3/2012/1101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Ribble</w:t>
            </w:r>
            <w:proofErr w:type="spellEnd"/>
            <w:r w:rsidRPr="00433932">
              <w:rPr>
                <w:rFonts w:ascii="Arial" w:hAnsi="Arial" w:cs="Arial"/>
                <w:b/>
                <w:bCs/>
                <w:color w:val="000000"/>
                <w:sz w:val="16"/>
                <w:szCs w:val="16"/>
              </w:rPr>
              <w:t xml:space="preserve">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3/2013/0046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Richmondshire</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Richmondshire</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12/00754/FULL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Rochdale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12/55555/FUL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Rochdale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12/55555/FUL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Rochdale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12/55717/FUL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Rochdale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12/55823/</w:t>
            </w:r>
            <w:proofErr w:type="spellStart"/>
            <w:r w:rsidRPr="00433932">
              <w:rPr>
                <w:rFonts w:ascii="Arial" w:hAnsi="Arial" w:cs="Arial"/>
                <w:b/>
                <w:bCs/>
                <w:color w:val="000000"/>
                <w:sz w:val="16"/>
                <w:szCs w:val="16"/>
              </w:rPr>
              <w:t>ful</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Rochdale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12/56394/FUL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Rochdale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12/56395/OUT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Rochdale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12/D55432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Rochford</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11/00037/FUL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Rochford</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12/00279/FUL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Rochford</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12/00293/FUL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Rochford</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12/00468/FUL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Rochford</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12/00662/FUL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Rossendale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2012/0027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Rossendale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2012/0373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Rossendale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2012/0385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Rossendale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2012/0389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Rother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RR/2012/1884/P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Rother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RR/2013/15/P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1846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Rother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RR/2013/59/P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Rother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RR/2013/62/P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Rotherham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RB2012/0823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Rotherham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RB2012/1117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Rotherham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RB2012/1321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Rotherham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RB2012/1548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Rotherham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RB2013/0064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Royal Borough of Greenwich</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12/0590/O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Royal Borough of Greenwich</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12/1098/F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Royal Borough of Kingston upon Thames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121254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Royal Borough of Kingston upon Thames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1112131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Royal Borough of Kingston upon Thames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1212250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Royal Borough of Kingston upon Thames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05/12214/FUL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Royal Borough of Kingston upon Thames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12/10141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11/03544/FULL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12/00523/FULL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Forestry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12/01214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12/01658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12/01721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1874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12/01796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12/01867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12/02275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12/02383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12/02484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12/02619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12/02640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12/02734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12/02740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12/02747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12/03009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12/03131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12/03190/FULL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12/03198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12/03309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12/03363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12/03386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12/03388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12/03401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12/03404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12/03417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12/03419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12/03428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12/03526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1899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12/03529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12/03531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12/03541/F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1902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13/00301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13/00326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13/00373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13/00492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Royal Borough of Windsor &amp; Maidenhead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13/00548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Rugby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R11/0726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Rugby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R12/0617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Rugby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R12/1610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Runnymede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RU.12/0386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Runnymede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RU.12/0637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Runnymede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RU.12/0896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Runnymede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RU.12/0898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Runnymede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RU.12/1175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Runnymede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RU.12/1258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Runnymede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RU.12/1303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Rushcliffe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12/00422/FUL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Rushcliffe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12/00479/FUL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Rushcliffe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12/00564/FUL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Rushcliffe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12/01029/FUL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Rushcliffe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12/01160/</w:t>
            </w:r>
            <w:proofErr w:type="spellStart"/>
            <w:r w:rsidRPr="00433932">
              <w:rPr>
                <w:rFonts w:ascii="Arial" w:hAnsi="Arial" w:cs="Arial"/>
                <w:b/>
                <w:bCs/>
                <w:color w:val="000000"/>
                <w:sz w:val="16"/>
                <w:szCs w:val="16"/>
              </w:rPr>
              <w:t>ful</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Rushcliffe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12/01198/</w:t>
            </w:r>
            <w:proofErr w:type="spellStart"/>
            <w:r w:rsidRPr="00433932">
              <w:rPr>
                <w:rFonts w:ascii="Arial" w:hAnsi="Arial" w:cs="Arial"/>
                <w:b/>
                <w:bCs/>
                <w:color w:val="000000"/>
                <w:sz w:val="16"/>
                <w:szCs w:val="16"/>
              </w:rPr>
              <w:t>ful</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Rushcliffe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12/01199/FUL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Rushcliffe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12/01318/FUL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Rushcliffe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12/01398/OUT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Rushcliffe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12/01434/FUL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Rushcliffe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12/01628/OUT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1930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Rushcliffe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12/01734/FUL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Rushcliffe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12/01807/FUL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Rushcliffe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12/01821/OUT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Rushcliffe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12/01887/FUL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Rushcliffe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13/00044/FUL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Rushcliffe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13/00140/FUL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Rushcliffe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13/00169/COU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Rushcliffe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13/00199/OUT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Rutland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APP/2012/0495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Rutland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APP/2013/0004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Rutland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APP/2013/0097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Rutland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APP/2013/0192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Ryedale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12/00112/OUT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Ryedale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Ryedale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12/00860/FUL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Ryedale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12/01031/FUL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Salford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12/61635/FUL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Salford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12/61649/OUT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Salford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12/62420/FUL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Sandwell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dc/12/44410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Sandwell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DC/12/54434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Sandwell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DC/12/54828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Sandwell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DC/12/55137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Sandwell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DC/12/55307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Sandwell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DC/12/55424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Sandwell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DC/13/55595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Scarborough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12/01836/FL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Scarborough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12/02023/FL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1958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Sedgefield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7/2012/0397/DM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03/12/00008/CG</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05/12/00019/CJA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06/12/00008/SF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06/12/00009/STH</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06/12/00010/CJA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08/12/00050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08/12/00124/DRT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08/12/00143/SF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09/12/00013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09/12/00025/STH</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12/12/00007/CG</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17/12/00043/RM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17/12/00086/CJA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17/12/00088/CJA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20/12/00003/LE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24/12/00019/</w:t>
            </w:r>
            <w:proofErr w:type="spellStart"/>
            <w:r w:rsidRPr="00433932">
              <w:rPr>
                <w:rFonts w:ascii="Arial" w:hAnsi="Arial" w:cs="Arial"/>
                <w:b/>
                <w:bCs/>
                <w:color w:val="000000"/>
                <w:sz w:val="16"/>
                <w:szCs w:val="16"/>
              </w:rPr>
              <w:t>cja</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31/12/00002/RM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37/12/00031/CJA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37/12/00042/SF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37/13/00016/CJA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40/12/00001/CG</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40/12/00009/LE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41/11/00014/LE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41/12/00015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41/12/00023/RM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43/11/00020/LE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52/12/00012/LE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1986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52/13/00001/STH</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Sedgemoor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54/12/00016/CJA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Sefton</w:t>
            </w:r>
            <w:proofErr w:type="spellEnd"/>
            <w:r w:rsidRPr="00433932">
              <w:rPr>
                <w:rFonts w:ascii="Arial" w:hAnsi="Arial" w:cs="Arial"/>
                <w:b/>
                <w:bCs/>
                <w:color w:val="000000"/>
                <w:sz w:val="16"/>
                <w:szCs w:val="16"/>
              </w:rPr>
              <w:t xml:space="preserv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S/2012/1094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Selby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2012/0082/FUL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Selby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2012/0321/OUT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Selby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2012/0399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Selby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2012/0415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Selby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2012/0671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Selby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2012/0692/COU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Selby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2012/0705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Selby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2012/0816/REM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Selby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2012/0840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Selby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2012/1132/OUT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Sevenoaks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12/00881/FUL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Sevenoaks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12/01943/FUL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Sevenoaks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SE/12/01887/FUL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Sevenoaks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SE/13/00134/FUL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Sheffield City Council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12/00445/FUL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Sheffield City Council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12/00445/FUL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Sheffield City Council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Sheffield City Council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Shepway</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Y12/0169/SH</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Shepway</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Y12/0189/SH</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Shepway</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Y12/0274/SH</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Shepway</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Y12/0458/SH</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Shepway</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Y12/0796/SH</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Shepway</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Y12/0840/SH</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Shepway</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Y12/1035/SH</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2014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Shropshire Council - Central Office (Shrewsbury)</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12/02498/out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Shropshire Council - Northern Office (</w:t>
            </w:r>
            <w:proofErr w:type="spellStart"/>
            <w:r w:rsidRPr="00433932">
              <w:rPr>
                <w:rFonts w:ascii="Arial" w:hAnsi="Arial" w:cs="Arial"/>
                <w:b/>
                <w:bCs/>
                <w:color w:val="000000"/>
                <w:sz w:val="16"/>
                <w:szCs w:val="16"/>
              </w:rPr>
              <w:t>Wem</w:t>
            </w:r>
            <w:proofErr w:type="spellEnd"/>
            <w:r w:rsidRPr="00433932">
              <w:rPr>
                <w:rFonts w:ascii="Arial" w:hAnsi="Arial" w:cs="Arial"/>
                <w:b/>
                <w:bCs/>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12/01956/FUL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Shropshire Council - Northern Office (</w:t>
            </w:r>
            <w:proofErr w:type="spellStart"/>
            <w:r w:rsidRPr="00433932">
              <w:rPr>
                <w:rFonts w:ascii="Arial" w:hAnsi="Arial" w:cs="Arial"/>
                <w:b/>
                <w:bCs/>
                <w:color w:val="000000"/>
                <w:sz w:val="16"/>
                <w:szCs w:val="16"/>
              </w:rPr>
              <w:t>Wem</w:t>
            </w:r>
            <w:proofErr w:type="spellEnd"/>
            <w:r w:rsidRPr="00433932">
              <w:rPr>
                <w:rFonts w:ascii="Arial" w:hAnsi="Arial" w:cs="Arial"/>
                <w:b/>
                <w:bCs/>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12/05051/FUL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Shropshire Council - Southern Office (Ludlow)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12/02275/FUL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Shropshire Council - Southern Office (Ludlow)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12/04506/FUL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Slough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P/01036/038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Slough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P/03484/018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Slough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P/03857/019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Slough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P/08770/072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Solihull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2012/1275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Solihull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2012/1315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Bucks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12/00506/FUL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Bucks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12/01030/FUL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Bucks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12/01441/FUL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Bucks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13/00175/OUT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Cambridgeshire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S/0422/12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Cambridgeshire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S/0840/12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Cambridgeshire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S/0840/12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Cambridgeshire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S/0921/12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Cambridgeshire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S/1242/12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Cambridgeshire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S/1349/12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Cambridgeshire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S/1725/12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Cambridgeshire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S/1726/12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Cambridgeshire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S/2122/12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Cambridgeshire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S/2190/11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Cambridgeshire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S/2330/12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Cambridgeshire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S/2378/12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Cambridgeshire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S/2491/12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2042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Cambridgeshire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S/2557/12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Derbyshire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9 2012 0010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Derbyshire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9 2012 0473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Derbyshire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9 2012 0568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Derbyshire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9 2012 0889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PK12/1913/O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PK12/2334/F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PK12/2961/F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PK12/3163/R3O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PK12/3863/F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PK12/4178/F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PK12/4240/F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PK13/0365/R3F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PT12/0844/F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PT12/0955/RM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PT12/1207/MW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PT12/1220/F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PT12/1302/RM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PT12/1516/O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PT12/1583/F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pT12/1764/o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PT12/1930/O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PT12/2116/F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PT12/2192/F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PT12/2264/F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PT12/2395/O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PT12/3136/F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PT12/3361/F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2070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Pt12/3642/F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PT12/3809/O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PT12/3930/F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PT12/4028/O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PT12/4059/F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PT12/4129/F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Gloucestershire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PT13/0303/F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Hams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01/1566/12/F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Hams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02/2273/12/F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Hams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21/0728/12/F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Hams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21/2606/12/F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Hams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23/0870/12/CU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Hams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29/0257/13/F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Hams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41/0189/13/F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Hams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54/0263/13/F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Hams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58/0176/13/0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H05-0173-12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H06-0145-13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H06-0222-12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H06-1030-12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H09-0302-12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H09-0530-12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H09-0534-12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H09-0892-12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H10-0098-13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H11-0080-13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H11-0398-12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H11-0506-12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2098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H11-0713-12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H12-0408-12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H12-1061-12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H14-0067-13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H14-0130-13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H14-0144-13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H14-0286-12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H14-0768-12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H14-0856-12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H14-0992-12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H16-0093-12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H16-0229-12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H16-0327-12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H16-0351-12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H16-0415-12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H16-0449-12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h16-0453-12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H16-0591-12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H16-0645-12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H16-0692-12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H16-0755-12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H16-0790-12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H16-0834-12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H16-0872-12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H16-0949-12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H17-0597-12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H18-0394-12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H18-0723-12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2126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H18-0868-12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H19-0891-12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H19-0893-12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H20-0495-12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Holland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H22-0493-12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South </w:t>
            </w:r>
            <w:proofErr w:type="spellStart"/>
            <w:r w:rsidRPr="00433932">
              <w:rPr>
                <w:rFonts w:ascii="Arial" w:hAnsi="Arial" w:cs="Arial"/>
                <w:b/>
                <w:bCs/>
                <w:color w:val="000000"/>
                <w:sz w:val="16"/>
                <w:szCs w:val="16"/>
              </w:rPr>
              <w:t>Kesteven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S11/1796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South </w:t>
            </w:r>
            <w:proofErr w:type="spellStart"/>
            <w:r w:rsidRPr="00433932">
              <w:rPr>
                <w:rFonts w:ascii="Arial" w:hAnsi="Arial" w:cs="Arial"/>
                <w:b/>
                <w:bCs/>
                <w:color w:val="000000"/>
                <w:sz w:val="16"/>
                <w:szCs w:val="16"/>
              </w:rPr>
              <w:t>Kesteven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S11/2642/FUL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South </w:t>
            </w:r>
            <w:proofErr w:type="spellStart"/>
            <w:r w:rsidRPr="00433932">
              <w:rPr>
                <w:rFonts w:ascii="Arial" w:hAnsi="Arial" w:cs="Arial"/>
                <w:b/>
                <w:bCs/>
                <w:color w:val="000000"/>
                <w:sz w:val="16"/>
                <w:szCs w:val="16"/>
              </w:rPr>
              <w:t>Kesteven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S12/1241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South </w:t>
            </w:r>
            <w:proofErr w:type="spellStart"/>
            <w:r w:rsidRPr="00433932">
              <w:rPr>
                <w:rFonts w:ascii="Arial" w:hAnsi="Arial" w:cs="Arial"/>
                <w:b/>
                <w:bCs/>
                <w:color w:val="000000"/>
                <w:sz w:val="16"/>
                <w:szCs w:val="16"/>
              </w:rPr>
              <w:t>Kesteven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S12/1393/HSH</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South </w:t>
            </w:r>
            <w:proofErr w:type="spellStart"/>
            <w:r w:rsidRPr="00433932">
              <w:rPr>
                <w:rFonts w:ascii="Arial" w:hAnsi="Arial" w:cs="Arial"/>
                <w:b/>
                <w:bCs/>
                <w:color w:val="000000"/>
                <w:sz w:val="16"/>
                <w:szCs w:val="16"/>
              </w:rPr>
              <w:t>Kesteven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S12/1584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South </w:t>
            </w:r>
            <w:proofErr w:type="spellStart"/>
            <w:r w:rsidRPr="00433932">
              <w:rPr>
                <w:rFonts w:ascii="Arial" w:hAnsi="Arial" w:cs="Arial"/>
                <w:b/>
                <w:bCs/>
                <w:color w:val="000000"/>
                <w:sz w:val="16"/>
                <w:szCs w:val="16"/>
              </w:rPr>
              <w:t>Kesteven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S12/1755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South </w:t>
            </w:r>
            <w:proofErr w:type="spellStart"/>
            <w:r w:rsidRPr="00433932">
              <w:rPr>
                <w:rFonts w:ascii="Arial" w:hAnsi="Arial" w:cs="Arial"/>
                <w:b/>
                <w:bCs/>
                <w:color w:val="000000"/>
                <w:sz w:val="16"/>
                <w:szCs w:val="16"/>
              </w:rPr>
              <w:t>Kesteven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S12/2038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South </w:t>
            </w:r>
            <w:proofErr w:type="spellStart"/>
            <w:r w:rsidRPr="00433932">
              <w:rPr>
                <w:rFonts w:ascii="Arial" w:hAnsi="Arial" w:cs="Arial"/>
                <w:b/>
                <w:bCs/>
                <w:color w:val="000000"/>
                <w:sz w:val="16"/>
                <w:szCs w:val="16"/>
              </w:rPr>
              <w:t>Kesteven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S12/2348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South </w:t>
            </w:r>
            <w:proofErr w:type="spellStart"/>
            <w:r w:rsidRPr="00433932">
              <w:rPr>
                <w:rFonts w:ascii="Arial" w:hAnsi="Arial" w:cs="Arial"/>
                <w:b/>
                <w:bCs/>
                <w:color w:val="000000"/>
                <w:sz w:val="16"/>
                <w:szCs w:val="16"/>
              </w:rPr>
              <w:t>Kesteven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S12/2957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Lakeland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SL/2012/0407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Lakeland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SL/2012/0611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12/02266/F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2011/1539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2012//0880/F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2012/0405/O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2012/0530/F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2012/1145/F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2012/1201/F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2012/1385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2012/1434/O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2012/1836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2013/0003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2013/0086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2154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2013/0092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2013/0105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Norfolk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2013/0265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S/2011/0751/MAO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S/2012/0348/MAO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S/2012/0382/MAO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S/2012/0573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S/2012/0889/FUL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S/2012/0903/MAF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S/2012/1067/MAF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S/2012/1476/MAF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S/2012/1485/MAF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S/2013/0149/MAF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S/2013/0150/MAF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Northamptonshire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S/2013/0225/MAF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Oxfordshire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P11/W2357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Oxfordshire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P12/S1424/FUL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Oxfordshire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P12/S1716/RM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Oxfordshire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P12/S1817/FUL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Oxfordshire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P12/S2609/FUL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Oxfordshire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P13/S0061/FUL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Oxfordshire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P13/S0117/FUL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Oxfordshire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P13/S0295/FUL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Oxfordshire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P13/S0329/RM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Oxfordshire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P13/S0329/RM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South </w:t>
            </w:r>
            <w:proofErr w:type="spellStart"/>
            <w:r w:rsidRPr="00433932">
              <w:rPr>
                <w:rFonts w:ascii="Arial" w:hAnsi="Arial" w:cs="Arial"/>
                <w:b/>
                <w:bCs/>
                <w:color w:val="000000"/>
                <w:sz w:val="16"/>
                <w:szCs w:val="16"/>
              </w:rPr>
              <w:t>Ribble</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07/2012/0105/COU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South </w:t>
            </w:r>
            <w:proofErr w:type="spellStart"/>
            <w:r w:rsidRPr="00433932">
              <w:rPr>
                <w:rFonts w:ascii="Arial" w:hAnsi="Arial" w:cs="Arial"/>
                <w:b/>
                <w:bCs/>
                <w:color w:val="000000"/>
                <w:sz w:val="16"/>
                <w:szCs w:val="16"/>
              </w:rPr>
              <w:t>Ribble</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07/2012/0257/FUL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South </w:t>
            </w:r>
            <w:proofErr w:type="spellStart"/>
            <w:r w:rsidRPr="00433932">
              <w:rPr>
                <w:rFonts w:ascii="Arial" w:hAnsi="Arial" w:cs="Arial"/>
                <w:b/>
                <w:bCs/>
                <w:color w:val="000000"/>
                <w:sz w:val="16"/>
                <w:szCs w:val="16"/>
              </w:rPr>
              <w:t>Ribble</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07/2012/0484/REM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2182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Shropshire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12/03836/FUL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Somerset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12/02823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Somerset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12/03024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Somerset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12/04445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Somerset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12/04518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Somerset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12/04730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Somerset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12/04945/FUL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Somerset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13/00314/OUT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Staffordshire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12/00054/COU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Staffordshire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12/00097/COU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Staffordshire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12/00217/COU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Staffordshire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12/00228/FUL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Staffordshire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12/00279/OUT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Staffordshire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12/00510/COU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Cemetries</w:t>
            </w:r>
            <w:proofErr w:type="spellEnd"/>
            <w:r w:rsidRPr="00433932">
              <w:rPr>
                <w:rFonts w:ascii="Arial" w:hAnsi="Arial" w:cs="Arial"/>
                <w:b/>
                <w:bCs/>
                <w:color w:val="000000"/>
                <w:sz w:val="16"/>
                <w:szCs w:val="16"/>
              </w:rPr>
              <w:t xml:space="preserv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Staffordshire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12/00665/FUL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Staffordshire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12/00722/OUT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Staffordshire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12/00789/FUL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2199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Staffordshire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13/00012/FUL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Staffordshire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13/00110/FUL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Tyneside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ST/0947/12/FUL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 Tyneside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ST/1739/12/FUL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Southampton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12/00682/OUT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Southend-on-Sea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12/00969/FULM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Southend-on-Sea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12/01198/BC3M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Southend-on-Sea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13/00055/BC3M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 Albans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5/12/1039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 Albans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5/12/1426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 Albans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5/12/1849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2210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 Albans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5/2012/0190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 Albans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5/2012/0428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 Albans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5/2012/0608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 Albans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5/2012/0819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 Albans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5/2012/1631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 Albans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5/2012/1931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 Albans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5/2012/1944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 Albans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5/2012/2220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 Albans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5/2012/2455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 Albans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5/2012/2612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 Albans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5/2012/3230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St </w:t>
            </w:r>
            <w:proofErr w:type="spellStart"/>
            <w:r w:rsidRPr="00433932">
              <w:rPr>
                <w:rFonts w:ascii="Arial" w:hAnsi="Arial" w:cs="Arial"/>
                <w:b/>
                <w:bCs/>
                <w:color w:val="000000"/>
                <w:sz w:val="16"/>
                <w:szCs w:val="16"/>
              </w:rPr>
              <w:t>Edmundsbury</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SE/12/0176/FULLB</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St </w:t>
            </w:r>
            <w:proofErr w:type="spellStart"/>
            <w:r w:rsidRPr="00433932">
              <w:rPr>
                <w:rFonts w:ascii="Arial" w:hAnsi="Arial" w:cs="Arial"/>
                <w:b/>
                <w:bCs/>
                <w:color w:val="000000"/>
                <w:sz w:val="16"/>
                <w:szCs w:val="16"/>
              </w:rPr>
              <w:t>Edmundsbury</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SE/12/0439/FUL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St </w:t>
            </w:r>
            <w:proofErr w:type="spellStart"/>
            <w:r w:rsidRPr="00433932">
              <w:rPr>
                <w:rFonts w:ascii="Arial" w:hAnsi="Arial" w:cs="Arial"/>
                <w:b/>
                <w:bCs/>
                <w:color w:val="000000"/>
                <w:sz w:val="16"/>
                <w:szCs w:val="16"/>
              </w:rPr>
              <w:t>Edmundsbury</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SE/12/0461/FULCA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St </w:t>
            </w:r>
            <w:proofErr w:type="spellStart"/>
            <w:r w:rsidRPr="00433932">
              <w:rPr>
                <w:rFonts w:ascii="Arial" w:hAnsi="Arial" w:cs="Arial"/>
                <w:b/>
                <w:bCs/>
                <w:color w:val="000000"/>
                <w:sz w:val="16"/>
                <w:szCs w:val="16"/>
              </w:rPr>
              <w:t>Edmundsbury</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SE/12/0487/FUL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St </w:t>
            </w:r>
            <w:proofErr w:type="spellStart"/>
            <w:r w:rsidRPr="00433932">
              <w:rPr>
                <w:rFonts w:ascii="Arial" w:hAnsi="Arial" w:cs="Arial"/>
                <w:b/>
                <w:bCs/>
                <w:color w:val="000000"/>
                <w:sz w:val="16"/>
                <w:szCs w:val="16"/>
              </w:rPr>
              <w:t>Edmundsbury</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SE/12/1535/FUL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St </w:t>
            </w:r>
            <w:proofErr w:type="spellStart"/>
            <w:r w:rsidRPr="00433932">
              <w:rPr>
                <w:rFonts w:ascii="Arial" w:hAnsi="Arial" w:cs="Arial"/>
                <w:b/>
                <w:bCs/>
                <w:color w:val="000000"/>
                <w:sz w:val="16"/>
                <w:szCs w:val="16"/>
              </w:rPr>
              <w:t>Edmundsbury</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SE/12/1555/FUL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St </w:t>
            </w:r>
            <w:proofErr w:type="spellStart"/>
            <w:r w:rsidRPr="00433932">
              <w:rPr>
                <w:rFonts w:ascii="Arial" w:hAnsi="Arial" w:cs="Arial"/>
                <w:b/>
                <w:bCs/>
                <w:color w:val="000000"/>
                <w:sz w:val="16"/>
                <w:szCs w:val="16"/>
              </w:rPr>
              <w:t>Edmundsbury</w:t>
            </w:r>
            <w:proofErr w:type="spellEnd"/>
            <w:r w:rsidRPr="00433932">
              <w:rPr>
                <w:rFonts w:ascii="Arial" w:hAnsi="Arial" w:cs="Arial"/>
                <w:b/>
                <w:bCs/>
                <w:color w:val="000000"/>
                <w:sz w:val="16"/>
                <w:szCs w:val="16"/>
              </w:rPr>
              <w:t xml:space="preserv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SE/13/0196/FUL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Stafford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11/14934/</w:t>
            </w:r>
            <w:proofErr w:type="spellStart"/>
            <w:r w:rsidRPr="00433932">
              <w:rPr>
                <w:rFonts w:ascii="Arial" w:hAnsi="Arial" w:cs="Arial"/>
                <w:b/>
                <w:bCs/>
                <w:color w:val="000000"/>
                <w:sz w:val="16"/>
                <w:szCs w:val="16"/>
              </w:rPr>
              <w:t>ful</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Stafford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12/16909/FUL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Stafford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12/17205/FUL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Stafford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12/17610/FUL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Stafford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12/17833/OUT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Staffordshire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ES.12/07/5008 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Staffordshire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ES.12/10/512 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Staffordshire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ES.12/12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Staffordshire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ES.12/19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Staffordshire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ES.12/30/501 MW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2238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Staffordshire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N.12/03/2018 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Staffordshire Moorlands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12/00086/FUL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Staffordshire Moorlands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12/00149/OUT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Staffordshire Moorlands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12/00302/FUL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Staffordshire Moorlands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12/00303/OUT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Staffordshire Moorlands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12/00345/FUL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Staffordshire Moorlands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12/00626/OUT_MJ</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Stockport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DC/050437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Stockport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DC/050984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Stockport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DC/051300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Stockton-on-Tees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12/0497/RET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Stockton-on-Tees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12/0716/FUL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Stockton-on-Tees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12/0980/OUT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Stockton-on-Tees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12/1137/FUL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Stockton-on-Tees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12/1546/OUT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Stockton-on-Tees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12/2623/ROT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Stockton-on-Tees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13/0522/FUL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Stratford On Avon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12/00530/FUL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Stratford On Avon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12/00920/FUL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Stratford On Avon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12/01500/FUL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Stratford On Avon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Stratford On Avon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12/02228/FUL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Stratford On Avon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12/02496/FUL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Stratford On Avon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SDC/12CM013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Stroud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S.12/0592/FUL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Stroud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S.12/0905/COU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Stroud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S.12/2200/FUL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Stroud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S.12/2264/OUT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2266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Stroud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S.12/2317/FUL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Stroud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S.12/2342/FUL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Suffolk Coastal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12/0944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Suffolk Coastal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2012/2395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Suffolk Coastal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C12/0689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Suffolk Coastal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C12/1036/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Suffolk Coastal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C12/1468/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Suffolk Coastal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C12/1609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Suffolk Coastal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C12/2026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Suffolk Coastal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C12/2123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Suffolk Coastal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C12/2139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Suffolk Coastal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c12/2289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Suffolk Coastal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C12/2345/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Suffolk Coastal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C13/0192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Surrey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2010/0171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Mineral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Surrey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2012/0101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Surrey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SP12/01487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Mineral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Surrey Heath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Surrey Heath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12/0419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Surrey Heath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12/0619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Swale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SW/12/0293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Swale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SW/12/0636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Swale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SW/12/1137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Swale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SW/12/1177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Swale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SW/12/1311 RDM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Swale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SW/12/1493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Swale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SW/13/0119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Swale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SW12/1172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2294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Swindon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S/12/0317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Swindon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S/12/0831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Swindon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S/12/1478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Tameside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11/00919/FUL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Tameside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11/00922/FUL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2299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Tameside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12/00436/FUL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Tameside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13/00070/REM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Tandridge</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2012/1027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Tandridge</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TA/2013/143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Taunton Deane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08/12/0027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Taunton Deane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14/12/0043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Taunton Deane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19/12/0003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Taunton Deane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25/12/0017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Taunton Deane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38/12/0103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Taunton Deane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38/12/0163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Taunton Deane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38/12/0203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Taunton Deane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38/12/0234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Taunton Deane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38/12/0418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Taunton Deane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42/12/0013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Taunton Deane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43/12/0103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Teesdale</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6/2012/DM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Teignbridge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    12/02197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Teignbridge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   12/02394/</w:t>
            </w:r>
            <w:proofErr w:type="spellStart"/>
            <w:r w:rsidRPr="00433932">
              <w:rPr>
                <w:rFonts w:ascii="Arial" w:hAnsi="Arial" w:cs="Arial"/>
                <w:b/>
                <w:bCs/>
                <w:color w:val="000000"/>
                <w:sz w:val="16"/>
                <w:szCs w:val="16"/>
              </w:rPr>
              <w:t>maj</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Teignbridge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   12/02466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Teignbridge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   12/03015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Teignbridge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   12/03426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Teignbridge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11/04031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Teignbridge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11/04065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2322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Teignbridge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12/00888/</w:t>
            </w:r>
            <w:proofErr w:type="spellStart"/>
            <w:r w:rsidRPr="00433932">
              <w:rPr>
                <w:rFonts w:ascii="Arial" w:hAnsi="Arial" w:cs="Arial"/>
                <w:b/>
                <w:bCs/>
                <w:color w:val="000000"/>
                <w:sz w:val="16"/>
                <w:szCs w:val="16"/>
              </w:rPr>
              <w:t>swe</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Teignbridge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Teignbridge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Teignbridge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12/01517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Teignbridge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12/01617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Teignbridge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12/01921/out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Teignbridge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Teignbridge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12/02281/</w:t>
            </w:r>
            <w:proofErr w:type="spellStart"/>
            <w:r w:rsidRPr="00433932">
              <w:rPr>
                <w:rFonts w:ascii="Arial" w:hAnsi="Arial" w:cs="Arial"/>
                <w:b/>
                <w:bCs/>
                <w:color w:val="000000"/>
                <w:sz w:val="16"/>
                <w:szCs w:val="16"/>
              </w:rPr>
              <w:t>maj</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Teignbridge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12/1416/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Tendring</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12/000612/FUL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Tendring</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12/00145/FUL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Tendring</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12/00302/FUL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Tendring</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12/00692/FUL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Tendring</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12/00860/FUL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Tendring</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12/00885/OUT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Tendring</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12/01080/FUL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Tendring</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12/01123/FUL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Tendring</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12/01192/FUL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Tendring</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12/01207/FUL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Tendring</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12/01210/FUL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Tendring</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12/01213/FUL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Tendring</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12/01367/FUL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Test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12/01048/FULLN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Test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12/01689/FULLS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Test Valley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12/01737/FULLS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Tewkesbury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12/00186/APP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Tewkesbury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12/00307/FUL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The Infrastructure Planning Commission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EN020009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NSIP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2350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Three Rivers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12/2377/FUL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Thurrock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12/00184/UNAWKS</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Thurrock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12/00337/OUT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Thurrock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12/00492/FUL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Thurrock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12/00590/FUL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Thurrock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12/00954/FUL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Thurrock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12/01073/</w:t>
            </w:r>
            <w:proofErr w:type="spellStart"/>
            <w:r w:rsidRPr="00433932">
              <w:rPr>
                <w:rFonts w:ascii="Arial" w:hAnsi="Arial" w:cs="Arial"/>
                <w:b/>
                <w:bCs/>
                <w:color w:val="000000"/>
                <w:sz w:val="16"/>
                <w:szCs w:val="16"/>
              </w:rPr>
              <w:t>ful</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Thurrock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12/01109/</w:t>
            </w:r>
            <w:proofErr w:type="spellStart"/>
            <w:r w:rsidRPr="00433932">
              <w:rPr>
                <w:rFonts w:ascii="Arial" w:hAnsi="Arial" w:cs="Arial"/>
                <w:b/>
                <w:bCs/>
                <w:color w:val="000000"/>
                <w:sz w:val="16"/>
                <w:szCs w:val="16"/>
              </w:rPr>
              <w:t>ful</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Tonbridge &amp; Malling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12/03407/FL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Tonbridge &amp; Malling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TM/12/017632/FL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Tonbridge &amp; Malling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TM/12/01892/FL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Torbay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     p/20212/1074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Torbay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1/0737/2012/FUL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Torbay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P/2012/0697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Torbay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p/2012/0911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Torbay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p/2012/1309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Torridge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 1/0016/2013/</w:t>
            </w:r>
            <w:proofErr w:type="spellStart"/>
            <w:r w:rsidRPr="00433932">
              <w:rPr>
                <w:rFonts w:ascii="Arial" w:hAnsi="Arial" w:cs="Arial"/>
                <w:b/>
                <w:bCs/>
                <w:color w:val="000000"/>
                <w:sz w:val="16"/>
                <w:szCs w:val="16"/>
              </w:rPr>
              <w:t>ful</w:t>
            </w:r>
            <w:proofErr w:type="spellEnd"/>
            <w:r w:rsidRPr="00433932">
              <w:rPr>
                <w:rFonts w:ascii="Arial" w:hAnsi="Arial" w:cs="Arial"/>
                <w:b/>
                <w:bCs/>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Torridge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1/0009/2013/FULM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Torridge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1/0183/2012/FULM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Torridge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1/0191/2012/FULM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Torridge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1/0257/2012/FUL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Torridge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1/0288/2012/</w:t>
            </w:r>
            <w:proofErr w:type="spellStart"/>
            <w:r w:rsidRPr="00433932">
              <w:rPr>
                <w:rFonts w:ascii="Arial" w:hAnsi="Arial" w:cs="Arial"/>
                <w:b/>
                <w:bCs/>
                <w:color w:val="000000"/>
                <w:sz w:val="16"/>
                <w:szCs w:val="16"/>
              </w:rPr>
              <w:t>ful</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Torridge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1/0670/2012/FULM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Torridge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1/0833/2012/FULM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Torridge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1/0883/2012/FULM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Torridge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1/0910/2012/COU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Torridge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1/0923/2012/FULM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Torridge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1/0978/2012/FULM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2378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Torridge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1/1052/2012/FUL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Torridge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1/1054/2012/FULM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Trafford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78680/FULL/2012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Trafford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78737/FULL/2012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Trafford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79984/FULL/2013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Tunbridge Wells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12/00883/FUL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Tunbridge Wells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12/01861/FUL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Uttlesford</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UTT/0809/12/FUL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Uttlesford</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UTT/1147/12/OP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Uttlesford</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UTT/12/5283/FUL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Uttlesford</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UTT/1368/12DC</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Uttlesford</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UTT/1522/12/FUL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Vale Of White Horse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12/00565/FUL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Vale Of White Horse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P/11425/012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Vale Of White Horse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P12/V0958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Vale Of White Horse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P12/V0981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Vale Of White Horse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P12/V1393/FUL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Vale Of White Horse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P12/V1460/FUL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EA Project/Scheme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Vale Of White Horse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P12/V1636/RM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Vale Of White Horse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P12/V1675/FUL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Vale Of White Horse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P12/V1922/FUL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2399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Vale Of White Horse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P12/V2111/FUL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Vale Of White Horse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P12/V2245/FUL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Vale Of White Horse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P12/V2284/EX</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Vale Of White Horse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P12/V2709/HH</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Vale Of White Horse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P13/V0169/O</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Vale Royal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12/01837/REM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Walsall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12/0982/FL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2406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Walsall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12/1422/FL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Walsall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12/1572/FL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Cemetries</w:t>
            </w:r>
            <w:proofErr w:type="spellEnd"/>
            <w:r w:rsidRPr="00433932">
              <w:rPr>
                <w:rFonts w:ascii="Arial" w:hAnsi="Arial" w:cs="Arial"/>
                <w:b/>
                <w:bCs/>
                <w:color w:val="000000"/>
                <w:sz w:val="16"/>
                <w:szCs w:val="16"/>
              </w:rPr>
              <w:t xml:space="preserv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Walsall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12/1693/fl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Walsall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13/0175/FL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Waltham Forest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2012/0482/LA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Waltham Forest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2012/0687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Waltham Forest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Waltham Forest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2013/0033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Waltham Forest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2013/0175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Waltham Forest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2013/0215/LA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Warrington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2012/19633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Warrington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2012/20177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Warrington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2012/20315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Warrington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2012/20401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Warrington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2012/20529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Warwick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W/12/0769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Warwick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W/12/1530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Warwick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W/12/1601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Warwick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W/12/1616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Warwickshire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NBB/12CM010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Warwickshire County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WDC/12CCO016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Waveney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DC/12/1001/FUL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Waveney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DC/12/1105/FUL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Waveney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DC/12/1159/COU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Waveney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DC/12/1365/FUL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Waveney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DC/13/0110/OUT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Waveney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DC/13/0169/FUL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Waverley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WA/2012/0796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2434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Waverley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WA/2012/0879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Waverley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WA/2012/1367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Wealden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WD/2011/0971/F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Wealden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WD/2012/0474/F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Wear Valley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3/2012/0178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Wear Valley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3/2012/0519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Wellingborough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WP/2008/0010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Wellingborough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WP/2011/0388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Wellingborough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WP/2012/0116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Wellingborough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WP/2012/0172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Wellingborough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WP/2012/0296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Wellingborough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WP/2012/0402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Wellingborough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WP/2012/0416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Cemetries</w:t>
            </w:r>
            <w:proofErr w:type="spellEnd"/>
            <w:r w:rsidRPr="00433932">
              <w:rPr>
                <w:rFonts w:ascii="Arial" w:hAnsi="Arial" w:cs="Arial"/>
                <w:b/>
                <w:bCs/>
                <w:color w:val="000000"/>
                <w:sz w:val="16"/>
                <w:szCs w:val="16"/>
              </w:rPr>
              <w:t xml:space="preserv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Wellingborough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WP/2012/0445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Wellingborough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WP/2013/0001/F</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Welwyn-Hatfield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N6/2012/1778/OP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Welwyn-Hatfield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NE30394LL CIV13202 120316 HC 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Welwyn-Hatfield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S6/2011/0116/FP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Welwyn-Hatfield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S6/2011/2822/MA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Berkshire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12/00240FULEXT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Berkshire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12/00499/COMIND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Berkshire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12/00539/FULD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Berkshire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12/01063/FULMAJ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Berkshire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12/01220/MINMAJ</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Mineral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Berkshire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12/01379/HOUSE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Berkshire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12/01750/FULD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Berkshire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12/02120/FULD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Berkshire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12/02349/OUTD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2462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Berkshire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12/02394/HOUSE</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Berkshire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12/02521/FUL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Berkshire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12/02596/FULD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Berkshire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12/03006/FULD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Devon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02049/2011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Devon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02075/2011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Devon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02477/2012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Devon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02583/2012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Devon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02728/2012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Devon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03336/2012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Devon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03341/2012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Devon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J-3016-BW</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Dorset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1/D/12/000251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Dorset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1/D/12/001030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Lancashire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2011/1291/FUL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Lancashire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2011/1365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Lancashire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2012/0271/COU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Lancashire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2012/0642/FUL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Lancashire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2012/0758/COU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Lancashire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2012/0820/COU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Lancashire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2012/0919/WL3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Lancashire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2012/0947/FUL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Lancashire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2012/0959/FUL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Lancashire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2012/0969/FUL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Lancashire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2012/0970/FUL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Lancashire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2012/1216/FUL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Lancashire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2012/1286/ARM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Lancashire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2013/0104/OUT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2490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128162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Part C of Exception Test not passed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128325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128369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128374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128381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128434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128488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128535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128553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2499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128652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128773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128810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128828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128838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128933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128939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128996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129029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129075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129187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129293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129435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129468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Lindsey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129591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Northamptonshire Development Corporation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DA/2012/0877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Northamptonshire Development Corporation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N/2012/0660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Northamptonshire Development Corporation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S/2012/1079/MAR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Oxfordshire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12/0626/P/FP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2518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Oxfordshire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12/0714/P/FP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Oxfordshire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12/1019/P/FP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Oxfordshire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12/1020/P/OP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Oxfordshire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12/1037/P/FP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Oxfordshire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12/1124/P/FP</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Somerset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3/18/13/002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 Somerset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3/39/12/025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Westminster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12/01925/COFUL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Westminster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12/02556/FULL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Westminster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12/10261/FULL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Westminster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12/10320/FULL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Weymouth &amp; Portland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WP/12/00927/FUL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Weymouth &amp; Portland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WP/12/00929/FUL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Weymouth &amp; Portland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WP/13/00047/OUT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Wigan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A/12/76665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Wigan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A/12/76802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Wigan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A/12/76821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Culverting</w:t>
            </w:r>
            <w:proofErr w:type="spellEnd"/>
            <w:r w:rsidRPr="00433932">
              <w:rPr>
                <w:rFonts w:ascii="Arial" w:hAnsi="Arial" w:cs="Arial"/>
                <w:b/>
                <w:bCs/>
                <w:color w:val="000000"/>
                <w:sz w:val="16"/>
                <w:szCs w:val="16"/>
              </w:rPr>
              <w:t xml:space="preserve"> (Flood Risk)</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Wigan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A/12/77283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Wigan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A/12/77487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Wigan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A/12/77592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Wiltshire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12/00988/WCM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Mineral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2539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Wiltshire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12/02137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Wiltshire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12/02285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2541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Wiltshire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12/03464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2542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Wiltshire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12/03553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2543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Wiltshire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12/03557/WCM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Waste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2544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Wiltshire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Wiltshire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13/00333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2546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Wiltshire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13/00336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2547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Wiltshire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E/2012/1379/FUL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Wiltshire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S/2012/0873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2549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Wiltshire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S/2012/1297/FULL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2550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Wiltshire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S/2012/1566/FULL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2551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Wiltshire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S/2012/1808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2552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Wiltshire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S/2012/581/FULL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2553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Wiltshire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S/2013/0183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2554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Wiltshire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W/12/00468/FUL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2555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Wiltshire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W/12/00923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Vulnerability not appropriate to Flood Zone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2556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Wiltshire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W/12/01080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2557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Wiltshire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W/12/01781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2558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Wiltshire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W/12/02026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2559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Wiltshire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W/13/00014/FUL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2560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Wiltshire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W/13/00489/REM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2561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Winchester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12/00970/FUL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Winchester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12/01129/FUL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Winchester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12/01455/FUL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2564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Winchester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2/01929/FUL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2565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Wirral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APP/12/01081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2566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Wirral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OUT/12/01062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2567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Woking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PLAN/2012/0224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2568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Woking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PLAN/2012/0937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2569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Woking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PLAN/2013/0016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2570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Wokingham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F/2011/0648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2571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Wokingham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F/2012/0380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2572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Wokingham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F/2012/0832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2573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Wokingham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F/2012/0919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2574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Wokingham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F/2012/0945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Wokingham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F/2012/1499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2576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Wokingham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F/2012/1775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2577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Wokingham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F/2012/1846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2578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Wokingham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F/2013/0063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2579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Wokingham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O/2012/0320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2580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Wokingham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O/2012/1440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2581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Wolverhampton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12-00385-ful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2582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Wolverhampton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DCAC/13/00100/FUL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2583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Wolverhampton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DCJD/12/00324/FUL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2584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Wolverhampton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DCPW/12/00866/OUT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2585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Wolverhampton Metropolitan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12/01478/FUL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2586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Worcester City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P12D0129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2587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Wychavon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W/12/00527/COU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2588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Wychavon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W/12/00549/CU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2589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Wychavon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W/12/00792/PN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2590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Wychavon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W/12/00927/PN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2591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Wychavon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W/12/00927/PN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Sequential Test not adequately demonstrated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2592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Wychavon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W/12/01001/PN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2593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Wychavon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W/12/01214/CU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2594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Wychavon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W/12/01608/PN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2595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Wychavon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W/12/02361/PN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2596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Wychavon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W/12/02817/PN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2597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Wychavon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W/13/00022/CU</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2598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proofErr w:type="spellStart"/>
            <w:r w:rsidRPr="00433932">
              <w:rPr>
                <w:rFonts w:ascii="Arial" w:hAnsi="Arial" w:cs="Arial"/>
                <w:b/>
                <w:bCs/>
                <w:color w:val="000000"/>
                <w:sz w:val="16"/>
                <w:szCs w:val="16"/>
              </w:rPr>
              <w:t>Wychavon</w:t>
            </w:r>
            <w:proofErr w:type="spellEnd"/>
            <w:r w:rsidRPr="00433932">
              <w:rPr>
                <w:rFonts w:ascii="Arial" w:hAnsi="Arial" w:cs="Arial"/>
                <w:b/>
                <w:bCs/>
                <w:color w:val="000000"/>
                <w:sz w:val="16"/>
                <w:szCs w:val="16"/>
              </w:rPr>
              <w:t xml:space="preserv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W/13/00195/PN</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2599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Wycombe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12/05819/FUL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Educational Institutions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2600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Wycombe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12/05827/FUL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Retail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2601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Wycombe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12/06363/FUL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2602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Wycombe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12/07380/FUL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2603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Wycombe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 xml:space="preserve">12/07459/FUL </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2604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Wycombe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12/07951/FUL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2605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Wycombe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13/05419/R4REM</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2606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Wycombe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13/05438/FUL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Recreational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2607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08/00579/OUT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2608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12/00027/FUL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2609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12/00027/FUL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2610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12/00074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2611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12/00165/FUL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2612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12/00176/FUL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2613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12/00180/FUL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2614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12/00241/FUL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2615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12/00252/OUT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2616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12/00267/FUL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Renewable Energy Schemes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No sequential test</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2617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12/00270/FUL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2618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12/00274/FUL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Heavy Industry/Warehousing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2619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12/00279/FUL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Offices/Light Industry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2620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12/00367OUT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2621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12/00369/FUL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2622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12/00426/FUL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Infrastructure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2623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12/00441/FUL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2624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12/00453/FUL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Development next to a watercourse/flood defence</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2625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12/00648/FUL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2626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12/00661/FUL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2627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12/00738/OUT</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2628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12/00791/FUL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2629</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12/00813/FUL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lastRenderedPageBreak/>
              <w:t>2630</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Borough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13/00020/FUL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PPS25/TAN15 - Request for FRA/FCA</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2631</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Forest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11/0398/FULL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Risk to life and / or property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2632</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Forest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12/0146/EIA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Mixed Use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2633</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Wyre Forest District Council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12/0321/FULL</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2634</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Yorkshire Dales National Park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C/46/245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2635</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Yorkshire Dales National Park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C/50/102A</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Residential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2636</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Yorkshire Dales National Park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C/71/112R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Caravan Sites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2637</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Yorkshire Dales National Park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R/56/415D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Other - Major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Surface Water - FRA/FCA unsatisfactory</w:t>
            </w:r>
          </w:p>
        </w:tc>
      </w:tr>
      <w:tr w:rsidR="00433932" w:rsidRPr="00433932" w:rsidTr="00390FFA">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2638</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Yorkshire Dales National Park</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S/02/58D</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Agriculture - Minor</w:t>
            </w:r>
          </w:p>
        </w:tc>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433932" w:rsidRPr="00433932" w:rsidRDefault="00433932" w:rsidP="00433932">
            <w:pPr>
              <w:rPr>
                <w:rFonts w:ascii="Arial" w:hAnsi="Arial" w:cs="Arial"/>
                <w:b/>
                <w:bCs/>
                <w:color w:val="000000"/>
                <w:sz w:val="16"/>
                <w:szCs w:val="16"/>
              </w:rPr>
            </w:pPr>
            <w:r w:rsidRPr="00433932">
              <w:rPr>
                <w:rFonts w:ascii="Arial" w:hAnsi="Arial" w:cs="Arial"/>
                <w:b/>
                <w:bCs/>
                <w:color w:val="000000"/>
                <w:sz w:val="16"/>
                <w:szCs w:val="16"/>
              </w:rPr>
              <w:t>Unsatisfactory FRA/FCA Submitted</w:t>
            </w:r>
          </w:p>
        </w:tc>
      </w:tr>
    </w:tbl>
    <w:p w:rsidR="005D43B2" w:rsidRDefault="005D43B2"/>
    <w:sectPr w:rsidR="005D43B2" w:rsidSect="00433932">
      <w:pgSz w:w="16840" w:h="11907" w:orient="landscape" w:code="9"/>
      <w:pgMar w:top="709" w:right="822" w:bottom="851"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48F4"/>
    <w:multiLevelType w:val="singleLevel"/>
    <w:tmpl w:val="2DEE85AA"/>
    <w:lvl w:ilvl="0">
      <w:start w:val="1"/>
      <w:numFmt w:val="decimal"/>
      <w:lvlText w:val="%1."/>
      <w:lvlJc w:val="center"/>
      <w:pPr>
        <w:tabs>
          <w:tab w:val="num" w:pos="648"/>
        </w:tabs>
        <w:ind w:left="0" w:firstLine="288"/>
      </w:pPr>
    </w:lvl>
  </w:abstractNum>
  <w:abstractNum w:abstractNumId="1">
    <w:nsid w:val="03E87B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72C54BC"/>
    <w:multiLevelType w:val="hybridMultilevel"/>
    <w:tmpl w:val="0BE0D7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70D746F"/>
    <w:multiLevelType w:val="multilevel"/>
    <w:tmpl w:val="183042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F996EAF"/>
    <w:multiLevelType w:val="hybridMultilevel"/>
    <w:tmpl w:val="FF40F664"/>
    <w:lvl w:ilvl="0" w:tplc="6B40D774">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73A188F"/>
    <w:multiLevelType w:val="hybridMultilevel"/>
    <w:tmpl w:val="62D02E74"/>
    <w:lvl w:ilvl="0" w:tplc="E85CB61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F3F3A37"/>
    <w:multiLevelType w:val="singleLevel"/>
    <w:tmpl w:val="2DEE85AA"/>
    <w:lvl w:ilvl="0">
      <w:start w:val="1"/>
      <w:numFmt w:val="decimal"/>
      <w:lvlText w:val="%1."/>
      <w:lvlJc w:val="center"/>
      <w:pPr>
        <w:tabs>
          <w:tab w:val="num" w:pos="648"/>
        </w:tabs>
        <w:ind w:left="0" w:firstLine="288"/>
      </w:pPr>
    </w:lvl>
  </w:abstractNum>
  <w:abstractNum w:abstractNumId="7">
    <w:nsid w:val="38D4536D"/>
    <w:multiLevelType w:val="hybridMultilevel"/>
    <w:tmpl w:val="84E614FC"/>
    <w:lvl w:ilvl="0" w:tplc="6B40D774">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D8D0857"/>
    <w:multiLevelType w:val="multilevel"/>
    <w:tmpl w:val="38B4B6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B0D715A"/>
    <w:multiLevelType w:val="hybridMultilevel"/>
    <w:tmpl w:val="BE205F7C"/>
    <w:lvl w:ilvl="0" w:tplc="BF7801D0">
      <w:start w:val="1"/>
      <w:numFmt w:val="bullet"/>
      <w:lvlText w:val=""/>
      <w:lvlJc w:val="left"/>
      <w:pPr>
        <w:tabs>
          <w:tab w:val="num" w:pos="17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07D22BB"/>
    <w:multiLevelType w:val="hybridMultilevel"/>
    <w:tmpl w:val="38B4B68C"/>
    <w:lvl w:ilvl="0" w:tplc="0A8E409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6D616C"/>
    <w:multiLevelType w:val="hybridMultilevel"/>
    <w:tmpl w:val="DBC0D8CC"/>
    <w:lvl w:ilvl="0" w:tplc="489274B8">
      <w:start w:val="1"/>
      <w:numFmt w:val="decimal"/>
      <w:lvlText w:val="%1."/>
      <w:lvlJc w:val="center"/>
      <w:pPr>
        <w:tabs>
          <w:tab w:val="num" w:pos="720"/>
        </w:tabs>
        <w:ind w:left="360" w:firstLine="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4894A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5C078E5"/>
    <w:multiLevelType w:val="hybridMultilevel"/>
    <w:tmpl w:val="62BE7A90"/>
    <w:lvl w:ilvl="0" w:tplc="36CA442C">
      <w:start w:val="1"/>
      <w:numFmt w:val="bullet"/>
      <w:lvlText w:val=""/>
      <w:lvlJc w:val="left"/>
      <w:pPr>
        <w:tabs>
          <w:tab w:val="num" w:pos="57"/>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7312841"/>
    <w:multiLevelType w:val="multilevel"/>
    <w:tmpl w:val="68505A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1387F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6A5B673A"/>
    <w:multiLevelType w:val="hybridMultilevel"/>
    <w:tmpl w:val="CAE8C8A2"/>
    <w:lvl w:ilvl="0" w:tplc="BF7801D0">
      <w:start w:val="1"/>
      <w:numFmt w:val="bullet"/>
      <w:lvlText w:val=""/>
      <w:lvlJc w:val="left"/>
      <w:pPr>
        <w:tabs>
          <w:tab w:val="num" w:pos="17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F782977"/>
    <w:multiLevelType w:val="hybridMultilevel"/>
    <w:tmpl w:val="03D44562"/>
    <w:lvl w:ilvl="0" w:tplc="36CA442C">
      <w:start w:val="1"/>
      <w:numFmt w:val="bullet"/>
      <w:lvlText w:val=""/>
      <w:lvlJc w:val="left"/>
      <w:pPr>
        <w:tabs>
          <w:tab w:val="num" w:pos="57"/>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8CD2EC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C440281"/>
    <w:multiLevelType w:val="hybridMultilevel"/>
    <w:tmpl w:val="631480F4"/>
    <w:lvl w:ilvl="0" w:tplc="97BEC30E">
      <w:start w:val="1"/>
      <w:numFmt w:val="decimal"/>
      <w:lvlText w:val="%1."/>
      <w:lvlJc w:val="left"/>
      <w:pPr>
        <w:tabs>
          <w:tab w:val="num" w:pos="360"/>
        </w:tabs>
        <w:ind w:left="0" w:firstLine="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12"/>
  </w:num>
  <w:num w:numId="5">
    <w:abstractNumId w:val="15"/>
  </w:num>
  <w:num w:numId="6">
    <w:abstractNumId w:val="4"/>
  </w:num>
  <w:num w:numId="7">
    <w:abstractNumId w:val="11"/>
  </w:num>
  <w:num w:numId="8">
    <w:abstractNumId w:val="14"/>
  </w:num>
  <w:num w:numId="9">
    <w:abstractNumId w:val="7"/>
  </w:num>
  <w:num w:numId="10">
    <w:abstractNumId w:val="10"/>
  </w:num>
  <w:num w:numId="11">
    <w:abstractNumId w:val="3"/>
  </w:num>
  <w:num w:numId="12">
    <w:abstractNumId w:val="9"/>
  </w:num>
  <w:num w:numId="13">
    <w:abstractNumId w:val="13"/>
  </w:num>
  <w:num w:numId="14">
    <w:abstractNumId w:val="2"/>
  </w:num>
  <w:num w:numId="15">
    <w:abstractNumId w:val="5"/>
  </w:num>
  <w:num w:numId="16">
    <w:abstractNumId w:val="18"/>
  </w:num>
  <w:num w:numId="17">
    <w:abstractNumId w:val="16"/>
  </w:num>
  <w:num w:numId="18">
    <w:abstractNumId w:val="17"/>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4D"/>
    <w:rsid w:val="00061082"/>
    <w:rsid w:val="000A24EE"/>
    <w:rsid w:val="000A7DA8"/>
    <w:rsid w:val="00127753"/>
    <w:rsid w:val="001E2E36"/>
    <w:rsid w:val="001F4DA9"/>
    <w:rsid w:val="00226937"/>
    <w:rsid w:val="00227B67"/>
    <w:rsid w:val="002743C7"/>
    <w:rsid w:val="00290D42"/>
    <w:rsid w:val="00334AF3"/>
    <w:rsid w:val="00390FFA"/>
    <w:rsid w:val="003B0825"/>
    <w:rsid w:val="003D4677"/>
    <w:rsid w:val="003F569C"/>
    <w:rsid w:val="004064AE"/>
    <w:rsid w:val="00433932"/>
    <w:rsid w:val="00457C48"/>
    <w:rsid w:val="00465488"/>
    <w:rsid w:val="00477195"/>
    <w:rsid w:val="004924FA"/>
    <w:rsid w:val="004C55FD"/>
    <w:rsid w:val="004F039F"/>
    <w:rsid w:val="004F3F0E"/>
    <w:rsid w:val="004F770E"/>
    <w:rsid w:val="0050243F"/>
    <w:rsid w:val="00524F4F"/>
    <w:rsid w:val="00530E6C"/>
    <w:rsid w:val="00536BB5"/>
    <w:rsid w:val="00544EC6"/>
    <w:rsid w:val="005970CC"/>
    <w:rsid w:val="005A1613"/>
    <w:rsid w:val="005C214F"/>
    <w:rsid w:val="005D43B2"/>
    <w:rsid w:val="005E7FFE"/>
    <w:rsid w:val="00621E88"/>
    <w:rsid w:val="00625591"/>
    <w:rsid w:val="006631D3"/>
    <w:rsid w:val="00677563"/>
    <w:rsid w:val="006965F4"/>
    <w:rsid w:val="006A444D"/>
    <w:rsid w:val="006B3F72"/>
    <w:rsid w:val="006E2BF9"/>
    <w:rsid w:val="006F7158"/>
    <w:rsid w:val="00700C8B"/>
    <w:rsid w:val="00713C8B"/>
    <w:rsid w:val="00750411"/>
    <w:rsid w:val="00750F23"/>
    <w:rsid w:val="00773FC9"/>
    <w:rsid w:val="0077429D"/>
    <w:rsid w:val="007D40F3"/>
    <w:rsid w:val="00840108"/>
    <w:rsid w:val="00874847"/>
    <w:rsid w:val="008845AB"/>
    <w:rsid w:val="008D3C22"/>
    <w:rsid w:val="008F387E"/>
    <w:rsid w:val="00976C46"/>
    <w:rsid w:val="009B4E59"/>
    <w:rsid w:val="009D1A8C"/>
    <w:rsid w:val="009E6C03"/>
    <w:rsid w:val="00A15337"/>
    <w:rsid w:val="00A57849"/>
    <w:rsid w:val="00A824BC"/>
    <w:rsid w:val="00A92BCA"/>
    <w:rsid w:val="00AA2ACA"/>
    <w:rsid w:val="00AE09DD"/>
    <w:rsid w:val="00B142ED"/>
    <w:rsid w:val="00B72B5F"/>
    <w:rsid w:val="00B872CE"/>
    <w:rsid w:val="00BD16BF"/>
    <w:rsid w:val="00BE175E"/>
    <w:rsid w:val="00C07446"/>
    <w:rsid w:val="00C16B3C"/>
    <w:rsid w:val="00C76EBF"/>
    <w:rsid w:val="00C775A1"/>
    <w:rsid w:val="00CB248A"/>
    <w:rsid w:val="00CC2E5E"/>
    <w:rsid w:val="00D33D23"/>
    <w:rsid w:val="00D402C0"/>
    <w:rsid w:val="00D66D3D"/>
    <w:rsid w:val="00D80C40"/>
    <w:rsid w:val="00D85B88"/>
    <w:rsid w:val="00DA1191"/>
    <w:rsid w:val="00E104DA"/>
    <w:rsid w:val="00E22DF6"/>
    <w:rsid w:val="00EA7211"/>
    <w:rsid w:val="00F22654"/>
    <w:rsid w:val="00FB4376"/>
    <w:rsid w:val="00FB7A77"/>
    <w:rsid w:val="00FC3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8FCD969-69FF-445C-9552-F3BC25AC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39F"/>
    <w:rPr>
      <w:sz w:val="24"/>
    </w:rPr>
  </w:style>
  <w:style w:type="paragraph" w:styleId="Heading1">
    <w:name w:val="heading 1"/>
    <w:basedOn w:val="Normal"/>
    <w:next w:val="Normal"/>
    <w:qFormat/>
    <w:pPr>
      <w:keepNext/>
      <w:outlineLvl w:val="0"/>
    </w:pPr>
    <w:rPr>
      <w:rFonts w:ascii="Arial" w:hAnsi="Arial"/>
      <w:b/>
      <w:snapToGrid w:val="0"/>
      <w:u w:val="single"/>
      <w:lang w:eastAsia="en-US"/>
    </w:rPr>
  </w:style>
  <w:style w:type="paragraph" w:styleId="Heading2">
    <w:name w:val="heading 2"/>
    <w:basedOn w:val="Normal"/>
    <w:next w:val="Normal"/>
    <w:qFormat/>
    <w:pPr>
      <w:keepNext/>
      <w:outlineLvl w:val="1"/>
    </w:pPr>
    <w:rPr>
      <w:rFonts w:ascii="Arial" w:hAnsi="Arial"/>
      <w:b/>
      <w:snapToGrid w:val="0"/>
      <w:color w:val="00000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rPr>
  </w:style>
  <w:style w:type="paragraph" w:styleId="BalloonText">
    <w:name w:val="Balloon Text"/>
    <w:basedOn w:val="Normal"/>
    <w:link w:val="BalloonTextChar"/>
    <w:rsid w:val="00C775A1"/>
    <w:rPr>
      <w:rFonts w:ascii="Tahoma" w:hAnsi="Tahoma" w:cs="Tahoma"/>
      <w:sz w:val="16"/>
      <w:szCs w:val="16"/>
    </w:rPr>
  </w:style>
  <w:style w:type="character" w:customStyle="1" w:styleId="BalloonTextChar">
    <w:name w:val="Balloon Text Char"/>
    <w:basedOn w:val="DefaultParagraphFont"/>
    <w:link w:val="BalloonText"/>
    <w:rsid w:val="00C77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68067">
      <w:bodyDiv w:val="1"/>
      <w:marLeft w:val="0"/>
      <w:marRight w:val="0"/>
      <w:marTop w:val="0"/>
      <w:marBottom w:val="0"/>
      <w:divBdr>
        <w:top w:val="none" w:sz="0" w:space="0" w:color="auto"/>
        <w:left w:val="none" w:sz="0" w:space="0" w:color="auto"/>
        <w:bottom w:val="none" w:sz="0" w:space="0" w:color="auto"/>
        <w:right w:val="none" w:sz="0" w:space="0" w:color="auto"/>
      </w:divBdr>
    </w:div>
    <w:div w:id="334265136">
      <w:bodyDiv w:val="1"/>
      <w:marLeft w:val="0"/>
      <w:marRight w:val="0"/>
      <w:marTop w:val="0"/>
      <w:marBottom w:val="0"/>
      <w:divBdr>
        <w:top w:val="none" w:sz="0" w:space="0" w:color="auto"/>
        <w:left w:val="none" w:sz="0" w:space="0" w:color="auto"/>
        <w:bottom w:val="none" w:sz="0" w:space="0" w:color="auto"/>
        <w:right w:val="none" w:sz="0" w:space="0" w:color="auto"/>
      </w:divBdr>
    </w:div>
    <w:div w:id="387606788">
      <w:bodyDiv w:val="1"/>
      <w:marLeft w:val="0"/>
      <w:marRight w:val="0"/>
      <w:marTop w:val="0"/>
      <w:marBottom w:val="0"/>
      <w:divBdr>
        <w:top w:val="none" w:sz="0" w:space="0" w:color="auto"/>
        <w:left w:val="none" w:sz="0" w:space="0" w:color="auto"/>
        <w:bottom w:val="none" w:sz="0" w:space="0" w:color="auto"/>
        <w:right w:val="none" w:sz="0" w:space="0" w:color="auto"/>
      </w:divBdr>
    </w:div>
    <w:div w:id="565067052">
      <w:bodyDiv w:val="1"/>
      <w:marLeft w:val="0"/>
      <w:marRight w:val="0"/>
      <w:marTop w:val="0"/>
      <w:marBottom w:val="0"/>
      <w:divBdr>
        <w:top w:val="none" w:sz="0" w:space="0" w:color="auto"/>
        <w:left w:val="none" w:sz="0" w:space="0" w:color="auto"/>
        <w:bottom w:val="none" w:sz="0" w:space="0" w:color="auto"/>
        <w:right w:val="none" w:sz="0" w:space="0" w:color="auto"/>
      </w:divBdr>
    </w:div>
    <w:div w:id="1156729277">
      <w:bodyDiv w:val="1"/>
      <w:marLeft w:val="0"/>
      <w:marRight w:val="0"/>
      <w:marTop w:val="0"/>
      <w:marBottom w:val="0"/>
      <w:divBdr>
        <w:top w:val="none" w:sz="0" w:space="0" w:color="auto"/>
        <w:left w:val="none" w:sz="0" w:space="0" w:color="auto"/>
        <w:bottom w:val="none" w:sz="0" w:space="0" w:color="auto"/>
        <w:right w:val="none" w:sz="0" w:space="0" w:color="auto"/>
      </w:divBdr>
    </w:div>
    <w:div w:id="1285575178">
      <w:bodyDiv w:val="1"/>
      <w:marLeft w:val="0"/>
      <w:marRight w:val="0"/>
      <w:marTop w:val="0"/>
      <w:marBottom w:val="0"/>
      <w:divBdr>
        <w:top w:val="none" w:sz="0" w:space="0" w:color="auto"/>
        <w:left w:val="none" w:sz="0" w:space="0" w:color="auto"/>
        <w:bottom w:val="none" w:sz="0" w:space="0" w:color="auto"/>
        <w:right w:val="none" w:sz="0" w:space="0" w:color="auto"/>
      </w:divBdr>
    </w:div>
    <w:div w:id="1349601444">
      <w:bodyDiv w:val="1"/>
      <w:marLeft w:val="0"/>
      <w:marRight w:val="0"/>
      <w:marTop w:val="0"/>
      <w:marBottom w:val="0"/>
      <w:divBdr>
        <w:top w:val="none" w:sz="0" w:space="0" w:color="auto"/>
        <w:left w:val="none" w:sz="0" w:space="0" w:color="auto"/>
        <w:bottom w:val="none" w:sz="0" w:space="0" w:color="auto"/>
        <w:right w:val="none" w:sz="0" w:space="0" w:color="auto"/>
      </w:divBdr>
    </w:div>
    <w:div w:id="1525366826">
      <w:bodyDiv w:val="1"/>
      <w:marLeft w:val="0"/>
      <w:marRight w:val="0"/>
      <w:marTop w:val="0"/>
      <w:marBottom w:val="0"/>
      <w:divBdr>
        <w:top w:val="none" w:sz="0" w:space="0" w:color="auto"/>
        <w:left w:val="none" w:sz="0" w:space="0" w:color="auto"/>
        <w:bottom w:val="none" w:sz="0" w:space="0" w:color="auto"/>
        <w:right w:val="none" w:sz="0" w:space="0" w:color="auto"/>
      </w:divBdr>
    </w:div>
    <w:div w:id="1741639580">
      <w:bodyDiv w:val="1"/>
      <w:marLeft w:val="0"/>
      <w:marRight w:val="0"/>
      <w:marTop w:val="0"/>
      <w:marBottom w:val="0"/>
      <w:divBdr>
        <w:top w:val="none" w:sz="0" w:space="0" w:color="auto"/>
        <w:left w:val="none" w:sz="0" w:space="0" w:color="auto"/>
        <w:bottom w:val="none" w:sz="0" w:space="0" w:color="auto"/>
        <w:right w:val="none" w:sz="0" w:space="0" w:color="auto"/>
      </w:divBdr>
    </w:div>
    <w:div w:id="1812675435">
      <w:bodyDiv w:val="1"/>
      <w:marLeft w:val="0"/>
      <w:marRight w:val="0"/>
      <w:marTop w:val="0"/>
      <w:marBottom w:val="0"/>
      <w:divBdr>
        <w:top w:val="none" w:sz="0" w:space="0" w:color="auto"/>
        <w:left w:val="none" w:sz="0" w:space="0" w:color="auto"/>
        <w:bottom w:val="none" w:sz="0" w:space="0" w:color="auto"/>
        <w:right w:val="none" w:sz="0" w:space="0" w:color="auto"/>
      </w:divBdr>
    </w:div>
    <w:div w:id="1859156617">
      <w:bodyDiv w:val="1"/>
      <w:marLeft w:val="0"/>
      <w:marRight w:val="0"/>
      <w:marTop w:val="0"/>
      <w:marBottom w:val="0"/>
      <w:divBdr>
        <w:top w:val="none" w:sz="0" w:space="0" w:color="auto"/>
        <w:left w:val="none" w:sz="0" w:space="0" w:color="auto"/>
        <w:bottom w:val="none" w:sz="0" w:space="0" w:color="auto"/>
        <w:right w:val="none" w:sz="0" w:space="0" w:color="auto"/>
      </w:divBdr>
    </w:div>
    <w:div w:id="1904025374">
      <w:bodyDiv w:val="1"/>
      <w:marLeft w:val="0"/>
      <w:marRight w:val="0"/>
      <w:marTop w:val="0"/>
      <w:marBottom w:val="0"/>
      <w:divBdr>
        <w:top w:val="none" w:sz="0" w:space="0" w:color="auto"/>
        <w:left w:val="none" w:sz="0" w:space="0" w:color="auto"/>
        <w:bottom w:val="none" w:sz="0" w:space="0" w:color="auto"/>
        <w:right w:val="none" w:sz="0" w:space="0" w:color="auto"/>
      </w:divBdr>
    </w:div>
    <w:div w:id="1912809569">
      <w:bodyDiv w:val="1"/>
      <w:marLeft w:val="0"/>
      <w:marRight w:val="0"/>
      <w:marTop w:val="0"/>
      <w:marBottom w:val="0"/>
      <w:divBdr>
        <w:top w:val="none" w:sz="0" w:space="0" w:color="auto"/>
        <w:left w:val="none" w:sz="0" w:space="0" w:color="auto"/>
        <w:bottom w:val="none" w:sz="0" w:space="0" w:color="auto"/>
        <w:right w:val="none" w:sz="0" w:space="0" w:color="auto"/>
      </w:divBdr>
    </w:div>
    <w:div w:id="2041390700">
      <w:bodyDiv w:val="1"/>
      <w:marLeft w:val="0"/>
      <w:marRight w:val="0"/>
      <w:marTop w:val="0"/>
      <w:marBottom w:val="0"/>
      <w:divBdr>
        <w:top w:val="none" w:sz="0" w:space="0" w:color="auto"/>
        <w:left w:val="none" w:sz="0" w:space="0" w:color="auto"/>
        <w:bottom w:val="none" w:sz="0" w:space="0" w:color="auto"/>
        <w:right w:val="none" w:sz="0" w:space="0" w:color="auto"/>
      </w:divBdr>
    </w:div>
    <w:div w:id="205326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39524-9CB0-44AF-A089-0DA3963A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41123</Words>
  <Characters>234405</Characters>
  <Application>Microsoft Office Word</Application>
  <DocSecurity>0</DocSecurity>
  <Lines>1953</Lines>
  <Paragraphs>549</Paragraphs>
  <ScaleCrop>false</ScaleCrop>
  <HeadingPairs>
    <vt:vector size="2" baseType="variant">
      <vt:variant>
        <vt:lpstr>Title</vt:lpstr>
      </vt:variant>
      <vt:variant>
        <vt:i4>1</vt:i4>
      </vt:variant>
    </vt:vector>
  </HeadingPairs>
  <TitlesOfParts>
    <vt:vector size="1" baseType="lpstr">
      <vt:lpstr>All Planning Applications objected to by the Agency on Flood Risk Grounds between 1/4/05 and 31/3/06 in East of England, London, South East and South West Government Regions</vt:lpstr>
    </vt:vector>
  </TitlesOfParts>
  <Company>Environment Agency</Company>
  <LinksUpToDate>false</LinksUpToDate>
  <CharactersWithSpaces>274979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Planning Applications objected to by the Agency on Flood Risk Grounds between 1/4/05 and 31/3/06 in East of England, London, South East and South West Government Regions</dc:title>
  <dc:creator>jrogers</dc:creator>
  <cp:lastModifiedBy>James Hubbard</cp:lastModifiedBy>
  <cp:revision>2</cp:revision>
  <dcterms:created xsi:type="dcterms:W3CDTF">2013-09-05T14:19:00Z</dcterms:created>
  <dcterms:modified xsi:type="dcterms:W3CDTF">2013-09-05T14:19:00Z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-2034617435</vt:i4>
  </property>
  <property fmtid="{D5CDD505-2E9C-101B-9397-08002B2CF9AE}" pid="3" name="_NewReviewCycle">
    <vt:lpwstr/>
  </property>
  <property fmtid="{D5CDD505-2E9C-101B-9397-08002B2CF9AE}" pid="4" name="_EmailSubject">
    <vt:lpwstr>Website updates for Annual Monitoring Data</vt:lpwstr>
  </property>
  <property fmtid="{D5CDD505-2E9C-101B-9397-08002B2CF9AE}" pid="5" name="_AuthorEmail">
    <vt:lpwstr>Robert.Parkinson@environment-agency.gov.uk</vt:lpwstr>
  </property>
  <property fmtid="{D5CDD505-2E9C-101B-9397-08002B2CF9AE}" pid="6" name="_AuthorEmailDisplayName">
    <vt:lpwstr>Parkinson, Rob</vt:lpwstr>
  </property>
  <property fmtid="{D5CDD505-2E9C-101B-9397-08002B2CF9AE}" pid="7" name="_ReviewingToolsShownOnce">
    <vt:lpwstr/>
  </property>
</Properties>
</file>